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1" w:rsidRDefault="00C13931" w:rsidP="00C13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</w:t>
      </w:r>
    </w:p>
    <w:p w:rsidR="00C13931" w:rsidRDefault="00C13931" w:rsidP="00C13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(публичный) Отчет (доклад) о работе  </w:t>
      </w:r>
      <w:proofErr w:type="spellStart"/>
      <w:r>
        <w:rPr>
          <w:b/>
          <w:sz w:val="28"/>
          <w:szCs w:val="28"/>
        </w:rPr>
        <w:t>Фокинской</w:t>
      </w:r>
      <w:proofErr w:type="spellEnd"/>
      <w:r>
        <w:rPr>
          <w:b/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  за 2015 г.</w:t>
      </w:r>
    </w:p>
    <w:p w:rsidR="00773409" w:rsidRPr="00280C4E" w:rsidRDefault="00773409" w:rsidP="00280C4E">
      <w:pPr>
        <w:rPr>
          <w:sz w:val="28"/>
          <w:szCs w:val="28"/>
        </w:rPr>
      </w:pPr>
      <w:r w:rsidRPr="00280C4E">
        <w:rPr>
          <w:sz w:val="28"/>
          <w:szCs w:val="28"/>
        </w:rPr>
        <w:t xml:space="preserve">Выполняя основную миссию Профсоюза работников образования и науки - представление и защита социально-трудовых прав и профессиональных интересов работников отрасли и в соответствии с Уставом Общероссийского Профсоюза - </w:t>
      </w:r>
      <w:r w:rsidR="00280C4E" w:rsidRPr="00280C4E">
        <w:rPr>
          <w:sz w:val="28"/>
          <w:szCs w:val="28"/>
        </w:rPr>
        <w:t>Фокинская городская организация  профсоюза на 01  января   2016г. насчитывает 228 членов профсоюза, что составляет 72,6 % от численности работающих в отрасли</w:t>
      </w:r>
      <w:r w:rsidRPr="00280C4E">
        <w:rPr>
          <w:sz w:val="28"/>
          <w:szCs w:val="28"/>
        </w:rPr>
        <w:t xml:space="preserve">, реализует следующие главные </w:t>
      </w:r>
      <w:r w:rsidRPr="00280C4E">
        <w:rPr>
          <w:b/>
          <w:bCs/>
          <w:sz w:val="28"/>
          <w:szCs w:val="28"/>
        </w:rPr>
        <w:t>направления деятельности:</w:t>
      </w:r>
      <w:r w:rsidRPr="00280C4E">
        <w:rPr>
          <w:sz w:val="28"/>
          <w:szCs w:val="28"/>
        </w:rPr>
        <w:t xml:space="preserve"> 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защита социальных, трудовых и профессиональных прав и интересов членов Профсоюза,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достижение достойного уровня оплаты труда,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обеспечение соблюдения трудовых прав и социальных гарантий работников образования,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укрепление и развитие социального партнерства,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организационно – финансовое укрепление профсоюзных организаций, мотивация профсоюзного членства,</w:t>
      </w:r>
    </w:p>
    <w:p w:rsidR="00773409" w:rsidRPr="00280C4E" w:rsidRDefault="00773409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C4E">
        <w:rPr>
          <w:sz w:val="28"/>
          <w:szCs w:val="28"/>
        </w:rPr>
        <w:t>подготовка и обучение профсоюзного актива,</w:t>
      </w:r>
    </w:p>
    <w:p w:rsidR="00773409" w:rsidRPr="00280C4E" w:rsidRDefault="00280C4E" w:rsidP="00773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молодежной политики.</w:t>
      </w:r>
    </w:p>
    <w:p w:rsidR="00211413" w:rsidRDefault="00211413" w:rsidP="0053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507" w:rsidRPr="00530507">
        <w:rPr>
          <w:sz w:val="28"/>
          <w:szCs w:val="28"/>
        </w:rPr>
        <w:t xml:space="preserve">Отчетный  год  включает  в  себя  значительные  события  не  только  в  жизни  Профсоюза,   но  и  всей  страны.  Это  и  празднование            70-летия  Великой  Победы  над  фашистской  Германией,   </w:t>
      </w:r>
      <w:r w:rsidRPr="00530507">
        <w:rPr>
          <w:sz w:val="28"/>
          <w:szCs w:val="28"/>
        </w:rPr>
        <w:t xml:space="preserve">первый  год  выполнения  Постановления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отчетно-</w:t>
      </w:r>
      <w:r w:rsidRPr="00530507">
        <w:rPr>
          <w:sz w:val="28"/>
          <w:szCs w:val="28"/>
        </w:rPr>
        <w:t xml:space="preserve">выборной  Конференции  </w:t>
      </w:r>
      <w:proofErr w:type="spellStart"/>
      <w:r>
        <w:rPr>
          <w:sz w:val="28"/>
          <w:szCs w:val="28"/>
        </w:rPr>
        <w:t>Фокинской</w:t>
      </w:r>
      <w:proofErr w:type="spellEnd"/>
      <w:r>
        <w:rPr>
          <w:sz w:val="28"/>
          <w:szCs w:val="28"/>
        </w:rPr>
        <w:t xml:space="preserve"> городской</w:t>
      </w:r>
      <w:r w:rsidRPr="00530507">
        <w:rPr>
          <w:sz w:val="28"/>
          <w:szCs w:val="28"/>
        </w:rPr>
        <w:t xml:space="preserve">  организации  Профсоюза</w:t>
      </w:r>
      <w:r>
        <w:rPr>
          <w:sz w:val="28"/>
          <w:szCs w:val="28"/>
        </w:rPr>
        <w:t xml:space="preserve">, </w:t>
      </w:r>
      <w:r w:rsidR="00530507" w:rsidRPr="00530507">
        <w:rPr>
          <w:sz w:val="28"/>
          <w:szCs w:val="28"/>
        </w:rPr>
        <w:t xml:space="preserve"> проведение XXV-й  </w:t>
      </w:r>
      <w:proofErr w:type="spellStart"/>
      <w:r w:rsidR="00530507" w:rsidRPr="00530507">
        <w:rPr>
          <w:sz w:val="28"/>
          <w:szCs w:val="28"/>
        </w:rPr>
        <w:t>отчетно</w:t>
      </w:r>
      <w:proofErr w:type="spellEnd"/>
      <w:r w:rsidR="00530507" w:rsidRPr="00530507">
        <w:rPr>
          <w:sz w:val="28"/>
          <w:szCs w:val="28"/>
        </w:rPr>
        <w:t xml:space="preserve"> – выборной профсоюзной  конференции Брянской  областной  организации, очередного  VІІ-</w:t>
      </w:r>
      <w:proofErr w:type="spellStart"/>
      <w:r w:rsidR="00530507" w:rsidRPr="00530507">
        <w:rPr>
          <w:sz w:val="28"/>
          <w:szCs w:val="28"/>
        </w:rPr>
        <w:t>го</w:t>
      </w:r>
      <w:proofErr w:type="spellEnd"/>
      <w:r w:rsidR="00530507" w:rsidRPr="00530507">
        <w:rPr>
          <w:sz w:val="28"/>
          <w:szCs w:val="28"/>
        </w:rPr>
        <w:t xml:space="preserve">   Съезда  Профсоюза  и года  молодежи  в    Профсоюзе.    </w:t>
      </w:r>
    </w:p>
    <w:p w:rsidR="00530507" w:rsidRPr="00530507" w:rsidRDefault="00211413" w:rsidP="0053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507" w:rsidRPr="00530507">
        <w:rPr>
          <w:sz w:val="28"/>
          <w:szCs w:val="28"/>
        </w:rPr>
        <w:t xml:space="preserve">2015 год -  это  юбилейный  год  для  нашего  Профсоюза  и  110-летие  профсоюзного  движения  России.  </w:t>
      </w:r>
    </w:p>
    <w:p w:rsidR="00530507" w:rsidRPr="00530507" w:rsidRDefault="00280C4E" w:rsidP="0053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507" w:rsidRPr="00530507">
        <w:rPr>
          <w:sz w:val="28"/>
          <w:szCs w:val="28"/>
        </w:rPr>
        <w:t>Профсоюз  сегодня  является  единственной  организацией,  имеющей  право  по  закону  и  способной  на  деле  представлять  интересы  и  защищать  права  работников.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</w:t>
      </w:r>
      <w:r>
        <w:rPr>
          <w:sz w:val="28"/>
          <w:szCs w:val="28"/>
        </w:rPr>
        <w:t>Фокинская городская</w:t>
      </w:r>
      <w:r w:rsidRPr="00530507">
        <w:rPr>
          <w:sz w:val="28"/>
          <w:szCs w:val="28"/>
        </w:rPr>
        <w:t xml:space="preserve">  организация  профсоюза  работников  наро</w:t>
      </w:r>
      <w:r>
        <w:rPr>
          <w:sz w:val="28"/>
          <w:szCs w:val="28"/>
        </w:rPr>
        <w:t xml:space="preserve">дного  образования  и  науки </w:t>
      </w:r>
      <w:r w:rsidRPr="00530507">
        <w:rPr>
          <w:sz w:val="28"/>
          <w:szCs w:val="28"/>
        </w:rPr>
        <w:t xml:space="preserve">  сегодня,  как  и  всегда, -  это  достаточно  сплоченное  и  активное  объединение  работников  образовательных  организаций  </w:t>
      </w:r>
      <w:r>
        <w:rPr>
          <w:sz w:val="28"/>
          <w:szCs w:val="28"/>
        </w:rPr>
        <w:t>города</w:t>
      </w:r>
      <w:r w:rsidRPr="00530507">
        <w:rPr>
          <w:sz w:val="28"/>
          <w:szCs w:val="28"/>
        </w:rPr>
        <w:t>,  способное  добиться  решений  многих  текущих  и  перспективных  вопросов  уставной  деятельности  Профсоюза.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  Вся  работа  Совета  </w:t>
      </w:r>
      <w:r>
        <w:rPr>
          <w:sz w:val="28"/>
          <w:szCs w:val="28"/>
        </w:rPr>
        <w:t>городской</w:t>
      </w:r>
      <w:r w:rsidRPr="00530507">
        <w:rPr>
          <w:sz w:val="28"/>
          <w:szCs w:val="28"/>
        </w:rPr>
        <w:t xml:space="preserve">  организации  Профсоюза  в  отчетном  периоде  осуществлялась  в  соответствии  с  Уставом  Профсоюза,  постановлением  </w:t>
      </w:r>
      <w:r>
        <w:rPr>
          <w:sz w:val="28"/>
          <w:szCs w:val="28"/>
          <w:lang w:val="en-US"/>
        </w:rPr>
        <w:t>III</w:t>
      </w:r>
      <w:r w:rsidRPr="005305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>–</w:t>
      </w:r>
      <w:r w:rsidRPr="00530507">
        <w:rPr>
          <w:sz w:val="28"/>
          <w:szCs w:val="28"/>
        </w:rPr>
        <w:t xml:space="preserve">выборной  Конференции, годовым  и  </w:t>
      </w:r>
      <w:r w:rsidRPr="00530507">
        <w:rPr>
          <w:sz w:val="28"/>
          <w:szCs w:val="28"/>
        </w:rPr>
        <w:lastRenderedPageBreak/>
        <w:t>полугодовыми  планами  работы</w:t>
      </w:r>
      <w:r>
        <w:rPr>
          <w:sz w:val="28"/>
          <w:szCs w:val="28"/>
        </w:rPr>
        <w:t xml:space="preserve">  </w:t>
      </w:r>
      <w:r w:rsidR="00E274BA">
        <w:rPr>
          <w:sz w:val="28"/>
          <w:szCs w:val="28"/>
        </w:rPr>
        <w:t>городской и первичных профсоюзных организаций.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Регулярно,  в  соответствии с Положением  о  </w:t>
      </w:r>
      <w:proofErr w:type="spellStart"/>
      <w:r w:rsidR="00E274BA">
        <w:rPr>
          <w:sz w:val="28"/>
          <w:szCs w:val="28"/>
        </w:rPr>
        <w:t>Фокинской</w:t>
      </w:r>
      <w:proofErr w:type="spellEnd"/>
      <w:r w:rsidR="00E274BA">
        <w:rPr>
          <w:sz w:val="28"/>
          <w:szCs w:val="28"/>
        </w:rPr>
        <w:t xml:space="preserve"> городской</w:t>
      </w:r>
      <w:r w:rsidRPr="00530507">
        <w:rPr>
          <w:sz w:val="28"/>
          <w:szCs w:val="28"/>
        </w:rPr>
        <w:t xml:space="preserve">  организации  Профсоюза  работников  народного  образования  и  науки РФ,   проводились  заседания  Совета  и  Президиума  </w:t>
      </w:r>
      <w:r w:rsidR="00E274BA">
        <w:rPr>
          <w:sz w:val="28"/>
          <w:szCs w:val="28"/>
        </w:rPr>
        <w:t>городской</w:t>
      </w:r>
      <w:r w:rsidRPr="00530507">
        <w:rPr>
          <w:sz w:val="28"/>
          <w:szCs w:val="28"/>
        </w:rPr>
        <w:t xml:space="preserve">  организации  Профсоюза.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На  заседаниях  профсоюзных  органов  рассматривались  различные  вопросы  деятельности  организации, направленные  на  повышение  эффективности  работы  по  представительству  и  защите  социальных,  трудовых  и  профессиональных  прав  членов  нашей  орган</w:t>
      </w:r>
      <w:r w:rsidR="00E274BA">
        <w:rPr>
          <w:sz w:val="28"/>
          <w:szCs w:val="28"/>
        </w:rPr>
        <w:t>изации.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В  том  числе  были  рассмотрены  вопросы: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- О  плане  работы  по  выполнению  Постановления  </w:t>
      </w:r>
      <w:r w:rsidR="00E274BA">
        <w:rPr>
          <w:sz w:val="28"/>
          <w:szCs w:val="28"/>
          <w:lang w:val="en-US"/>
        </w:rPr>
        <w:t>III</w:t>
      </w:r>
      <w:r w:rsidR="00E274BA" w:rsidRPr="00E274BA">
        <w:rPr>
          <w:sz w:val="28"/>
          <w:szCs w:val="28"/>
        </w:rPr>
        <w:t xml:space="preserve"> </w:t>
      </w:r>
      <w:r w:rsidRPr="00530507">
        <w:rPr>
          <w:sz w:val="28"/>
          <w:szCs w:val="28"/>
        </w:rPr>
        <w:t xml:space="preserve">-й  </w:t>
      </w:r>
      <w:r w:rsidR="00E274BA">
        <w:rPr>
          <w:sz w:val="28"/>
          <w:szCs w:val="28"/>
        </w:rPr>
        <w:t>городской</w:t>
      </w:r>
      <w:r w:rsidRPr="00530507">
        <w:rPr>
          <w:sz w:val="28"/>
          <w:szCs w:val="28"/>
        </w:rPr>
        <w:t xml:space="preserve">  </w:t>
      </w:r>
      <w:proofErr w:type="spellStart"/>
      <w:r w:rsidRPr="00530507">
        <w:rPr>
          <w:sz w:val="28"/>
          <w:szCs w:val="28"/>
        </w:rPr>
        <w:t>отчетно</w:t>
      </w:r>
      <w:proofErr w:type="spellEnd"/>
      <w:r w:rsidRPr="00530507">
        <w:rPr>
          <w:sz w:val="28"/>
          <w:szCs w:val="28"/>
        </w:rPr>
        <w:t xml:space="preserve"> – выборной  профсоюзной  конференции;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- Об участи  в  проведении  Года  молодежи  в  Общероссийском  Профсоюзе  образования; 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>- О  проведении  отчетов  и  выборов  в  2015 году;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>- О  состоянии  и  мерах  по  улучшению  информационной  работы  в  первичных  профсоюзных  организациях;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>-  О  проведении  профсоюзных  собраний  с  единой  повесткой  дня: «Итоги VІІ   Съезда  Профсоюза  и  25-летие  Общероссийского  Профсоюза  образования»;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-  </w:t>
      </w:r>
      <w:r w:rsidR="00E274BA">
        <w:rPr>
          <w:sz w:val="28"/>
          <w:szCs w:val="28"/>
        </w:rPr>
        <w:t xml:space="preserve">О результатах проверки </w:t>
      </w:r>
      <w:r w:rsidR="00EC12A7">
        <w:rPr>
          <w:sz w:val="28"/>
          <w:szCs w:val="28"/>
        </w:rPr>
        <w:t xml:space="preserve">«Соблюдение норм трудового права при ведении </w:t>
      </w:r>
      <w:r w:rsidR="00E274BA">
        <w:rPr>
          <w:sz w:val="28"/>
          <w:szCs w:val="28"/>
        </w:rPr>
        <w:t>трудовых книжек работников образовательных организаций</w:t>
      </w:r>
      <w:r w:rsidR="00EC12A7">
        <w:rPr>
          <w:sz w:val="28"/>
          <w:szCs w:val="28"/>
        </w:rPr>
        <w:t>»</w:t>
      </w:r>
    </w:p>
    <w:p w:rsidR="00EC12A7" w:rsidRPr="00EC12A7" w:rsidRDefault="00530507" w:rsidP="00EC12A7">
      <w:pPr>
        <w:spacing w:line="252" w:lineRule="auto"/>
        <w:jc w:val="both"/>
        <w:rPr>
          <w:sz w:val="29"/>
          <w:szCs w:val="29"/>
        </w:rPr>
      </w:pPr>
      <w:r w:rsidRPr="00530507">
        <w:rPr>
          <w:sz w:val="28"/>
          <w:szCs w:val="28"/>
        </w:rPr>
        <w:t xml:space="preserve">- </w:t>
      </w:r>
      <w:r w:rsidR="00EC12A7">
        <w:rPr>
          <w:sz w:val="28"/>
          <w:szCs w:val="28"/>
        </w:rPr>
        <w:t>О</w:t>
      </w:r>
      <w:r w:rsidR="00EC12A7" w:rsidRPr="00EC12A7">
        <w:rPr>
          <w:sz w:val="29"/>
          <w:szCs w:val="29"/>
        </w:rPr>
        <w:t xml:space="preserve">  проведении </w:t>
      </w:r>
      <w:r w:rsidR="00EC12A7">
        <w:rPr>
          <w:sz w:val="29"/>
          <w:szCs w:val="29"/>
        </w:rPr>
        <w:t>городской</w:t>
      </w:r>
      <w:r w:rsidR="00EC12A7" w:rsidRPr="00EC12A7">
        <w:rPr>
          <w:sz w:val="29"/>
          <w:szCs w:val="29"/>
        </w:rPr>
        <w:t xml:space="preserve"> организацией Профсоюза региональной про</w:t>
      </w:r>
      <w:r w:rsidR="00EC12A7">
        <w:rPr>
          <w:sz w:val="29"/>
          <w:szCs w:val="29"/>
        </w:rPr>
        <w:t>фсоюзной тематической проверки</w:t>
      </w:r>
      <w:r w:rsidR="00EC12A7" w:rsidRPr="00EC12A7">
        <w:rPr>
          <w:sz w:val="29"/>
          <w:szCs w:val="29"/>
        </w:rPr>
        <w:t xml:space="preserve"> по теме: «Реализация работодателями регионального Соглашения между Правительством Брянской области, Общественной организацией Федерацией профсоюзов Брянской области и объединениями работодателей Брянской области о минимальной заработной плате на территории Брянской области на 2015 год».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>- Об  активизации  работы  профсоюзных  упо</w:t>
      </w:r>
      <w:r w:rsidR="00EC12A7">
        <w:rPr>
          <w:sz w:val="28"/>
          <w:szCs w:val="28"/>
        </w:rPr>
        <w:t>лномоченных  по  охране  труда.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>- Об  организации  участия  членов  Профсоюза  в  работе  Интернет – ресурса  «Российская  общественная  инициатива»;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и  другие  вопросы.  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По каждому  из  вопросов,  рассмотренных  на  заседаниях  профсоюзных  органов</w:t>
      </w:r>
      <w:r w:rsidR="00A96872">
        <w:rPr>
          <w:sz w:val="28"/>
          <w:szCs w:val="28"/>
        </w:rPr>
        <w:t>,</w:t>
      </w:r>
      <w:r w:rsidRPr="00530507">
        <w:rPr>
          <w:sz w:val="28"/>
          <w:szCs w:val="28"/>
        </w:rPr>
        <w:t xml:space="preserve">  принимались  постановления,  которые  впоследствии  находились  под  контролем  и  выполнялись.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  В  отчетном  периоде  Совет  и  президиум  </w:t>
      </w:r>
      <w:r w:rsidR="00A96872">
        <w:rPr>
          <w:sz w:val="28"/>
          <w:szCs w:val="28"/>
        </w:rPr>
        <w:t>городской</w:t>
      </w:r>
      <w:r w:rsidRPr="00530507">
        <w:rPr>
          <w:sz w:val="28"/>
          <w:szCs w:val="28"/>
        </w:rPr>
        <w:t xml:space="preserve"> организации  Профсоюза,  в  соответствии  с  Уставом    и  с  учетом  действующего  трудового  законодательства,  взаимодействовал  с  муниципальными  органами  власти  и  муниципальным  отделом  образования  в  решении  вопросов,  затрагивающих  интересы  работников  образовательных  организаций  </w:t>
      </w:r>
      <w:r w:rsidR="00A96872">
        <w:rPr>
          <w:sz w:val="28"/>
          <w:szCs w:val="28"/>
        </w:rPr>
        <w:t>города.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Работа  профсоюзных  органов  с  социальными  партнерами  в  отчетном  периоде  строилась  на  основе  отраслевого  трехстороннего  Соглашения</w:t>
      </w:r>
      <w:r w:rsidR="00A96872">
        <w:rPr>
          <w:sz w:val="28"/>
          <w:szCs w:val="28"/>
        </w:rPr>
        <w:t>, которое было заключено в январе 201</w:t>
      </w:r>
      <w:r w:rsidR="00FD027E">
        <w:rPr>
          <w:sz w:val="28"/>
          <w:szCs w:val="28"/>
        </w:rPr>
        <w:t>4</w:t>
      </w:r>
      <w:r w:rsidR="00A96872">
        <w:rPr>
          <w:sz w:val="28"/>
          <w:szCs w:val="28"/>
        </w:rPr>
        <w:t xml:space="preserve"> года.  </w:t>
      </w:r>
      <w:r w:rsidRPr="00530507">
        <w:rPr>
          <w:sz w:val="28"/>
          <w:szCs w:val="28"/>
        </w:rPr>
        <w:t xml:space="preserve">    </w:t>
      </w:r>
    </w:p>
    <w:p w:rsidR="00530507" w:rsidRP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  Во  всех  образо</w:t>
      </w:r>
      <w:r w:rsidR="00A96872">
        <w:rPr>
          <w:sz w:val="28"/>
          <w:szCs w:val="28"/>
        </w:rPr>
        <w:t>вательных  организациях</w:t>
      </w:r>
      <w:r w:rsidRPr="00530507">
        <w:rPr>
          <w:sz w:val="28"/>
          <w:szCs w:val="28"/>
        </w:rPr>
        <w:t xml:space="preserve">  з</w:t>
      </w:r>
      <w:r w:rsidR="00FD027E">
        <w:rPr>
          <w:sz w:val="28"/>
          <w:szCs w:val="28"/>
        </w:rPr>
        <w:t>аключены  коллективные  договоры</w:t>
      </w:r>
      <w:r w:rsidRPr="00530507">
        <w:rPr>
          <w:sz w:val="28"/>
          <w:szCs w:val="28"/>
        </w:rPr>
        <w:t>.</w:t>
      </w:r>
    </w:p>
    <w:p w:rsidR="000C6D60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Заключение  коллект</w:t>
      </w:r>
      <w:r w:rsidR="006220DE">
        <w:rPr>
          <w:sz w:val="28"/>
          <w:szCs w:val="28"/>
        </w:rPr>
        <w:t>ивных  договоров  способствует</w:t>
      </w:r>
      <w:r w:rsidRPr="00530507">
        <w:rPr>
          <w:sz w:val="28"/>
          <w:szCs w:val="28"/>
        </w:rPr>
        <w:t xml:space="preserve">  конструктивному  взаимодействию  первичных  профсоюзных  организаций  с  администрациями  учреждений  по  защите  прав  работников,  предоставлению  работникам  дополнительных  социальных  льгот  и  гарантий.    </w:t>
      </w:r>
    </w:p>
    <w:p w:rsidR="000C6D60" w:rsidRPr="00AA1B81" w:rsidRDefault="000C6D60" w:rsidP="000C6D60">
      <w:pPr>
        <w:pStyle w:val="a4"/>
        <w:rPr>
          <w:sz w:val="28"/>
          <w:szCs w:val="28"/>
        </w:rPr>
      </w:pPr>
      <w:r>
        <w:t xml:space="preserve"> </w:t>
      </w:r>
      <w:r w:rsidRPr="00AA1B81">
        <w:rPr>
          <w:sz w:val="28"/>
          <w:szCs w:val="28"/>
        </w:rPr>
        <w:t xml:space="preserve">В 2015 году в трёх организациях:  </w:t>
      </w:r>
      <w:proofErr w:type="gramStart"/>
      <w:r w:rsidRPr="00AA1B81">
        <w:rPr>
          <w:sz w:val="28"/>
          <w:szCs w:val="28"/>
        </w:rPr>
        <w:t>МБДОУ г. Фокино «Тополёк»,   МБДОУ г. Фокино «Теремок»,</w:t>
      </w:r>
      <w:r w:rsidR="00530507" w:rsidRPr="00AA1B81">
        <w:rPr>
          <w:sz w:val="28"/>
          <w:szCs w:val="28"/>
        </w:rPr>
        <w:t xml:space="preserve">     </w:t>
      </w:r>
      <w:r w:rsidRPr="00AA1B81">
        <w:rPr>
          <w:sz w:val="28"/>
          <w:szCs w:val="28"/>
        </w:rPr>
        <w:t>МБДОУ г. Фокино «Лесная сказка»</w:t>
      </w:r>
      <w:r w:rsidR="00530507" w:rsidRPr="00AA1B81">
        <w:rPr>
          <w:sz w:val="28"/>
          <w:szCs w:val="28"/>
        </w:rPr>
        <w:t xml:space="preserve">    </w:t>
      </w:r>
      <w:r w:rsidRPr="00AA1B81">
        <w:rPr>
          <w:sz w:val="28"/>
          <w:szCs w:val="28"/>
        </w:rPr>
        <w:t>были заключены новые коллективные договоры.</w:t>
      </w:r>
      <w:proofErr w:type="gramEnd"/>
      <w:r w:rsidR="00B81FF9" w:rsidRPr="00AA1B81">
        <w:rPr>
          <w:sz w:val="28"/>
          <w:szCs w:val="28"/>
        </w:rPr>
        <w:t xml:space="preserve"> В МБОУ «Фокинская СОШ№3», МБОУ «Фокинская СОШ№2», МБДОУ г. Фокино «Дельфин»    действовали </w:t>
      </w:r>
      <w:proofErr w:type="spellStart"/>
      <w:r w:rsidR="00B81FF9" w:rsidRPr="00AA1B81">
        <w:rPr>
          <w:sz w:val="28"/>
          <w:szCs w:val="28"/>
        </w:rPr>
        <w:t>кол</w:t>
      </w:r>
      <w:proofErr w:type="gramStart"/>
      <w:r w:rsidR="00B81FF9" w:rsidRPr="00AA1B81">
        <w:rPr>
          <w:sz w:val="28"/>
          <w:szCs w:val="28"/>
        </w:rPr>
        <w:t>.д</w:t>
      </w:r>
      <w:proofErr w:type="gramEnd"/>
      <w:r w:rsidR="00B81FF9" w:rsidRPr="00AA1B81">
        <w:rPr>
          <w:sz w:val="28"/>
          <w:szCs w:val="28"/>
        </w:rPr>
        <w:t>оговора</w:t>
      </w:r>
      <w:proofErr w:type="spellEnd"/>
      <w:r w:rsidR="00B81FF9" w:rsidRPr="00AA1B81">
        <w:rPr>
          <w:sz w:val="28"/>
          <w:szCs w:val="28"/>
        </w:rPr>
        <w:t>, заключенные в предыдущие годы. В МБОУ «СОШ№1 г. Фокино» и МБУ ДОД ФЦДТ продлили действие</w:t>
      </w:r>
      <w:r w:rsidR="00AA1B81" w:rsidRPr="00AA1B81">
        <w:rPr>
          <w:sz w:val="28"/>
          <w:szCs w:val="28"/>
        </w:rPr>
        <w:t xml:space="preserve"> коллективных договоров в отчётном году.</w:t>
      </w:r>
    </w:p>
    <w:p w:rsidR="00185C38" w:rsidRDefault="00AA1B81" w:rsidP="00185C38">
      <w:pPr>
        <w:pStyle w:val="a4"/>
        <w:rPr>
          <w:sz w:val="28"/>
          <w:szCs w:val="28"/>
        </w:rPr>
      </w:pPr>
      <w:r>
        <w:t xml:space="preserve">        </w:t>
      </w:r>
      <w:r w:rsidR="00530507" w:rsidRPr="00530507">
        <w:t xml:space="preserve"> </w:t>
      </w:r>
      <w:r w:rsidR="00530507" w:rsidRPr="00AA1B81">
        <w:rPr>
          <w:sz w:val="28"/>
          <w:szCs w:val="28"/>
        </w:rPr>
        <w:t xml:space="preserve">Совет  </w:t>
      </w:r>
      <w:r w:rsidR="006220DE" w:rsidRPr="00AA1B81">
        <w:rPr>
          <w:sz w:val="28"/>
          <w:szCs w:val="28"/>
        </w:rPr>
        <w:t>городской</w:t>
      </w:r>
      <w:r w:rsidR="00530507" w:rsidRPr="00AA1B81">
        <w:rPr>
          <w:sz w:val="28"/>
          <w:szCs w:val="28"/>
        </w:rPr>
        <w:t xml:space="preserve"> организации  Профсоюза,  считая  главной  </w:t>
      </w:r>
      <w:proofErr w:type="gramStart"/>
      <w:r w:rsidR="00530507" w:rsidRPr="00AA1B81">
        <w:rPr>
          <w:sz w:val="28"/>
          <w:szCs w:val="28"/>
        </w:rPr>
        <w:t>задачей</w:t>
      </w:r>
      <w:proofErr w:type="gramEnd"/>
      <w:r w:rsidR="00530507" w:rsidRPr="00AA1B81">
        <w:rPr>
          <w:sz w:val="28"/>
          <w:szCs w:val="28"/>
        </w:rPr>
        <w:t xml:space="preserve">  повышение  уровня  жизни  членов  Профсоюза,  осуществлял  контроль  за  своевременной  выплатой  з</w:t>
      </w:r>
      <w:r w:rsidR="00185C38">
        <w:rPr>
          <w:sz w:val="28"/>
          <w:szCs w:val="28"/>
        </w:rPr>
        <w:t>аработной  платы.</w:t>
      </w:r>
      <w:r w:rsidR="00530507" w:rsidRPr="00AA1B81">
        <w:rPr>
          <w:sz w:val="28"/>
          <w:szCs w:val="28"/>
        </w:rPr>
        <w:t xml:space="preserve"> </w:t>
      </w:r>
    </w:p>
    <w:p w:rsidR="00185C38" w:rsidRPr="00185C38" w:rsidRDefault="00185C38" w:rsidP="00185C3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 сентябре</w:t>
      </w:r>
      <w:r w:rsidRPr="00185C38">
        <w:t xml:space="preserve"> </w:t>
      </w:r>
      <w:r w:rsidR="00681A14">
        <w:t xml:space="preserve"> </w:t>
      </w:r>
      <w:r w:rsidR="00681A14" w:rsidRPr="00681A14">
        <w:rPr>
          <w:sz w:val="28"/>
          <w:szCs w:val="28"/>
        </w:rPr>
        <w:t>2015 года</w:t>
      </w:r>
      <w:r w:rsidR="00681A14">
        <w:t xml:space="preserve"> </w:t>
      </w:r>
      <w:r w:rsidRPr="00185C38">
        <w:rPr>
          <w:sz w:val="28"/>
          <w:szCs w:val="28"/>
        </w:rPr>
        <w:t xml:space="preserve">была проведена </w:t>
      </w:r>
      <w:r>
        <w:rPr>
          <w:sz w:val="28"/>
          <w:szCs w:val="28"/>
        </w:rPr>
        <w:t>т</w:t>
      </w:r>
      <w:r w:rsidRPr="00185C38">
        <w:rPr>
          <w:sz w:val="28"/>
          <w:szCs w:val="28"/>
        </w:rPr>
        <w:t xml:space="preserve">ематическая  проверка «Реализация работодателями регионального Соглашения между Правительством Брянской области, Общественной организацией Федерацией профсоюзов Брянской области и объединениями работодателей Брянской области о  минимальной заработной плате на территории Брянской области на 2015 год»  в трёх образовательных организациях: МБДОУ «Теремок», МБОУ ДОД ФЦДТ, МБОУ «СОШ№1 </w:t>
      </w:r>
      <w:proofErr w:type="spellStart"/>
      <w:r w:rsidRPr="00185C38">
        <w:rPr>
          <w:sz w:val="28"/>
          <w:szCs w:val="28"/>
        </w:rPr>
        <w:t>г</w:t>
      </w:r>
      <w:proofErr w:type="gramStart"/>
      <w:r w:rsidRPr="00185C38">
        <w:rPr>
          <w:sz w:val="28"/>
          <w:szCs w:val="28"/>
        </w:rPr>
        <w:t>.Ф</w:t>
      </w:r>
      <w:proofErr w:type="gramEnd"/>
      <w:r w:rsidRPr="00185C38">
        <w:rPr>
          <w:sz w:val="28"/>
          <w:szCs w:val="28"/>
        </w:rPr>
        <w:t>окино</w:t>
      </w:r>
      <w:proofErr w:type="spellEnd"/>
      <w:r w:rsidRPr="00185C38">
        <w:rPr>
          <w:sz w:val="28"/>
          <w:szCs w:val="28"/>
        </w:rPr>
        <w:t xml:space="preserve">» и в Муниципальном казенном учреждении "Управление социально-культурной сферы города Фокино" (так как весь обслуживающий персонал входит в штат образовательных учреждений и управление </w:t>
      </w:r>
      <w:proofErr w:type="spellStart"/>
      <w:r w:rsidRPr="00185C38">
        <w:rPr>
          <w:sz w:val="28"/>
          <w:szCs w:val="28"/>
        </w:rPr>
        <w:t>соцкультутсферы</w:t>
      </w:r>
      <w:proofErr w:type="spellEnd"/>
      <w:r w:rsidRPr="00185C38">
        <w:rPr>
          <w:sz w:val="28"/>
          <w:szCs w:val="28"/>
        </w:rPr>
        <w:t>, проверка проводилась только в четырёх  учреждениях).</w:t>
      </w:r>
    </w:p>
    <w:p w:rsidR="00185C38" w:rsidRPr="00185C38" w:rsidRDefault="00185C38" w:rsidP="00185C38">
      <w:pPr>
        <w:pStyle w:val="a4"/>
        <w:rPr>
          <w:sz w:val="28"/>
          <w:szCs w:val="28"/>
        </w:rPr>
      </w:pPr>
      <w:r w:rsidRPr="00185C38">
        <w:rPr>
          <w:sz w:val="28"/>
          <w:szCs w:val="28"/>
        </w:rPr>
        <w:t xml:space="preserve">    Были проверены следующие категории работников: рабочие по комплексному обслуживанию зданий, сторожа, младшие воспитатели, повар, заведующие хозяйством, делопроизводитель - всего 18 работников. </w:t>
      </w:r>
    </w:p>
    <w:p w:rsidR="00185C38" w:rsidRPr="00185C38" w:rsidRDefault="00185C38" w:rsidP="00185C38">
      <w:pPr>
        <w:pStyle w:val="a4"/>
        <w:rPr>
          <w:sz w:val="28"/>
          <w:szCs w:val="28"/>
        </w:rPr>
      </w:pPr>
      <w:r w:rsidRPr="00185C38">
        <w:rPr>
          <w:sz w:val="28"/>
          <w:szCs w:val="28"/>
        </w:rPr>
        <w:t xml:space="preserve">  В ходе проверки  было установлено, что ни компенсационные выплаты, ни материальная помощь не входят в состав минимальной оплаты труда. Доплата за внутреннее совместительство осуществляется верно: согласно приказам руководителей совместителям доплата производится за установленный приказом процент совместительства, фактически отработанное время и производится доплата за совместительство из расчёта минимальной заработной платы -6500р.</w:t>
      </w:r>
    </w:p>
    <w:p w:rsidR="00603BD1" w:rsidRPr="00AA1B81" w:rsidRDefault="00185C38" w:rsidP="00185C38">
      <w:pPr>
        <w:pStyle w:val="a4"/>
        <w:rPr>
          <w:sz w:val="28"/>
          <w:szCs w:val="28"/>
        </w:rPr>
      </w:pPr>
      <w:r w:rsidRPr="00185C38">
        <w:rPr>
          <w:sz w:val="28"/>
          <w:szCs w:val="28"/>
        </w:rPr>
        <w:t xml:space="preserve">Таким образом, проверка установила, что в городе Фокино в образовательных  учреждениях и в  Муниципальном казенном учреждении "Управление социально-культурной сферы города Фокино" выполняется </w:t>
      </w:r>
      <w:r w:rsidRPr="00185C38">
        <w:rPr>
          <w:sz w:val="28"/>
          <w:szCs w:val="28"/>
        </w:rPr>
        <w:lastRenderedPageBreak/>
        <w:t xml:space="preserve">региональное Соглашения между Правительством Брянской области, Общественной организацией Федерацией профсоюзов Брянской области и объединениями работодателей Брянской </w:t>
      </w:r>
      <w:r w:rsidR="00530507" w:rsidRPr="00AA1B81">
        <w:rPr>
          <w:sz w:val="28"/>
          <w:szCs w:val="28"/>
        </w:rPr>
        <w:t xml:space="preserve">участвовал  в  коллективных  действиях,  проводимых  вышестоящими  профсоюзными  органами…  </w:t>
      </w:r>
    </w:p>
    <w:p w:rsidR="00530507" w:rsidRDefault="00603BD1" w:rsidP="0053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D66">
        <w:rPr>
          <w:sz w:val="28"/>
          <w:szCs w:val="28"/>
        </w:rPr>
        <w:t xml:space="preserve">   </w:t>
      </w:r>
      <w:proofErr w:type="gramStart"/>
      <w:r w:rsidR="007F0D66">
        <w:rPr>
          <w:sz w:val="28"/>
          <w:szCs w:val="28"/>
        </w:rPr>
        <w:t>В</w:t>
      </w:r>
      <w:r w:rsidR="00530507" w:rsidRPr="00530507">
        <w:rPr>
          <w:sz w:val="28"/>
          <w:szCs w:val="28"/>
        </w:rPr>
        <w:t xml:space="preserve">  апреле  2015 года  мы  приняли  активное  участие  во  Всероссийской  профсоюзной  акции  по  направлению  первичным</w:t>
      </w:r>
      <w:r w:rsidR="005B17F8">
        <w:rPr>
          <w:sz w:val="28"/>
          <w:szCs w:val="28"/>
        </w:rPr>
        <w:t>и  организациями  и  районным  С</w:t>
      </w:r>
      <w:r w:rsidR="00530507" w:rsidRPr="00530507">
        <w:rPr>
          <w:sz w:val="28"/>
          <w:szCs w:val="28"/>
        </w:rPr>
        <w:t>оветом  Профсоюза  писем  и  телеграмм  в  Государственную  Думу  РФ  о  поддержке  Обращения  делегатов  VІІ  Съезда  Профсоюза  работников  народного  образования  и  науки  Российской  Федерации  к  депутатам  Государственной  Думы  Федерального  Собрания  Российской  Федерации  о  несогласии  с  предложенными  Правительством  РФ  мерами  по  оптимизации  социальных  расходов</w:t>
      </w:r>
      <w:proofErr w:type="gramEnd"/>
      <w:r w:rsidR="00530507" w:rsidRPr="00530507">
        <w:rPr>
          <w:sz w:val="28"/>
          <w:szCs w:val="28"/>
        </w:rPr>
        <w:t xml:space="preserve">  федерального  бюджета</w:t>
      </w:r>
      <w:r>
        <w:rPr>
          <w:sz w:val="28"/>
          <w:szCs w:val="28"/>
        </w:rPr>
        <w:t>.  И</w:t>
      </w:r>
      <w:r w:rsidR="00530507" w:rsidRPr="00530507">
        <w:rPr>
          <w:sz w:val="28"/>
          <w:szCs w:val="28"/>
        </w:rPr>
        <w:t xml:space="preserve"> пропуском  в  2015 году  индексации  расходов  на  оплату  труда  работников  бюджетных  организаций.</w:t>
      </w:r>
    </w:p>
    <w:p w:rsidR="00D60235" w:rsidRDefault="006220DE" w:rsidP="00D602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1мая </w:t>
      </w:r>
      <w:r w:rsidR="00603BD1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9 членов городской организации профсоюза приняли активное участие в первомайском митинге в городе Брянске</w:t>
      </w:r>
      <w:r w:rsidR="00977C0E">
        <w:rPr>
          <w:sz w:val="28"/>
          <w:szCs w:val="28"/>
        </w:rPr>
        <w:t xml:space="preserve"> </w:t>
      </w:r>
      <w:r w:rsidR="00977C0E" w:rsidRPr="00A5066D">
        <w:rPr>
          <w:sz w:val="28"/>
          <w:szCs w:val="28"/>
        </w:rPr>
        <w:t>«Росту цен –</w:t>
      </w:r>
      <w:r w:rsidR="00AA1B81">
        <w:rPr>
          <w:sz w:val="28"/>
          <w:szCs w:val="28"/>
        </w:rPr>
        <w:t xml:space="preserve"> </w:t>
      </w:r>
      <w:r w:rsidR="00977C0E" w:rsidRPr="00A5066D">
        <w:rPr>
          <w:sz w:val="28"/>
          <w:szCs w:val="28"/>
        </w:rPr>
        <w:t>удвоение зарплаты»</w:t>
      </w:r>
      <w:r w:rsidR="00977C0E">
        <w:rPr>
          <w:sz w:val="28"/>
          <w:szCs w:val="28"/>
        </w:rPr>
        <w:t>.</w:t>
      </w:r>
    </w:p>
    <w:p w:rsidR="00C15F58" w:rsidRPr="00D60235" w:rsidRDefault="00D21FBA" w:rsidP="00D602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октября 2015 года в рамках Всемирного дня действий «За достойный труд» в организациях:</w:t>
      </w:r>
      <w:r w:rsidR="00C15F58" w:rsidRPr="00C15F58">
        <w:rPr>
          <w:sz w:val="28"/>
          <w:szCs w:val="28"/>
        </w:rPr>
        <w:t xml:space="preserve"> </w:t>
      </w:r>
      <w:r w:rsidR="00C15F58" w:rsidRPr="00AA1B81">
        <w:rPr>
          <w:sz w:val="28"/>
          <w:szCs w:val="28"/>
        </w:rPr>
        <w:t>МБДОУ г. Фокино «Тополёк»</w:t>
      </w:r>
      <w:r w:rsidR="00C15F58" w:rsidRPr="00C15F58">
        <w:rPr>
          <w:sz w:val="28"/>
          <w:szCs w:val="28"/>
        </w:rPr>
        <w:t xml:space="preserve"> </w:t>
      </w:r>
      <w:r w:rsidR="00C15F58" w:rsidRPr="00AA1B81">
        <w:rPr>
          <w:sz w:val="28"/>
          <w:szCs w:val="28"/>
        </w:rPr>
        <w:t>»,     МБДОУ г. Фокино «Лесная сказка»</w:t>
      </w:r>
      <w:r w:rsidR="00C15F58">
        <w:rPr>
          <w:sz w:val="28"/>
          <w:szCs w:val="28"/>
        </w:rPr>
        <w:t>,</w:t>
      </w:r>
      <w:r w:rsidR="00C15F58" w:rsidRPr="00AA1B81">
        <w:rPr>
          <w:sz w:val="28"/>
          <w:szCs w:val="28"/>
        </w:rPr>
        <w:t xml:space="preserve">   МБОУ «Фокинская СОШ№2»</w:t>
      </w:r>
      <w:r w:rsidR="005B17F8">
        <w:rPr>
          <w:sz w:val="28"/>
          <w:szCs w:val="28"/>
        </w:rPr>
        <w:t>, МБОУ «Фокинская СОШ№3»</w:t>
      </w:r>
      <w:bookmarkStart w:id="0" w:name="_GoBack"/>
      <w:bookmarkEnd w:id="0"/>
      <w:r w:rsidR="00D60235">
        <w:rPr>
          <w:sz w:val="28"/>
          <w:szCs w:val="28"/>
        </w:rPr>
        <w:t xml:space="preserve"> </w:t>
      </w:r>
      <w:r w:rsidR="00C15F58">
        <w:rPr>
          <w:sz w:val="28"/>
          <w:szCs w:val="28"/>
        </w:rPr>
        <w:t>прошли профсоюзные собрания, на которых члены профсоюза поддержали Обращение Федерации Независимых Профсоюзов России</w:t>
      </w:r>
      <w:r w:rsidR="00C15F58">
        <w:rPr>
          <w:rFonts w:ascii="Verdana" w:hAnsi="Verdana"/>
          <w:b/>
          <w:bCs/>
          <w:color w:val="252D33"/>
          <w:sz w:val="17"/>
          <w:szCs w:val="17"/>
        </w:rPr>
        <w:t xml:space="preserve"> </w:t>
      </w:r>
      <w:r w:rsidR="00C15F58" w:rsidRPr="00C15F58">
        <w:rPr>
          <w:bCs/>
          <w:color w:val="252D33"/>
          <w:sz w:val="28"/>
          <w:szCs w:val="28"/>
        </w:rPr>
        <w:t>През</w:t>
      </w:r>
      <w:r w:rsidR="00C15F58">
        <w:rPr>
          <w:bCs/>
          <w:color w:val="252D33"/>
          <w:sz w:val="28"/>
          <w:szCs w:val="28"/>
        </w:rPr>
        <w:t>иденту Российской Федерации, Правительству Российской Федерации,</w:t>
      </w:r>
      <w:r w:rsidR="00D60235">
        <w:rPr>
          <w:bCs/>
          <w:color w:val="252D33"/>
          <w:sz w:val="28"/>
          <w:szCs w:val="28"/>
        </w:rPr>
        <w:t xml:space="preserve"> членам Совета Федерации, депутатам Государственной Думы и направили письма поддержки</w:t>
      </w:r>
      <w:r w:rsidR="00D60235" w:rsidRPr="00D60235">
        <w:rPr>
          <w:sz w:val="28"/>
          <w:szCs w:val="28"/>
        </w:rPr>
        <w:t xml:space="preserve"> </w:t>
      </w:r>
      <w:r w:rsidR="00D60235">
        <w:rPr>
          <w:sz w:val="28"/>
          <w:szCs w:val="28"/>
        </w:rPr>
        <w:t>в адрес вышеупомянутых организаций.</w:t>
      </w:r>
    </w:p>
    <w:p w:rsidR="00187AA2" w:rsidRPr="00530507" w:rsidRDefault="007F0D66" w:rsidP="00FB7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235">
        <w:rPr>
          <w:sz w:val="28"/>
          <w:szCs w:val="28"/>
        </w:rPr>
        <w:t xml:space="preserve">  </w:t>
      </w:r>
      <w:r w:rsidR="00D60235" w:rsidRPr="00D60235">
        <w:rPr>
          <w:sz w:val="28"/>
          <w:szCs w:val="28"/>
        </w:rPr>
        <w:t xml:space="preserve">В  отчетном  периоде  в  </w:t>
      </w:r>
      <w:r w:rsidR="00D60235">
        <w:rPr>
          <w:sz w:val="28"/>
          <w:szCs w:val="28"/>
        </w:rPr>
        <w:t>городе</w:t>
      </w:r>
      <w:r w:rsidR="00D60235" w:rsidRPr="00D60235">
        <w:rPr>
          <w:sz w:val="28"/>
          <w:szCs w:val="28"/>
        </w:rPr>
        <w:t xml:space="preserve"> действовала  с</w:t>
      </w:r>
      <w:r w:rsidR="00FB781A">
        <w:rPr>
          <w:sz w:val="28"/>
          <w:szCs w:val="28"/>
        </w:rPr>
        <w:t xml:space="preserve">оциальная  поддержка  </w:t>
      </w:r>
      <w:proofErr w:type="gramStart"/>
      <w:r w:rsidR="00FB781A">
        <w:rPr>
          <w:sz w:val="28"/>
          <w:szCs w:val="28"/>
        </w:rPr>
        <w:t>работающим</w:t>
      </w:r>
      <w:proofErr w:type="gramEnd"/>
      <w:r w:rsidR="00D60235" w:rsidRPr="00D60235">
        <w:rPr>
          <w:sz w:val="28"/>
          <w:szCs w:val="28"/>
        </w:rPr>
        <w:t xml:space="preserve">  в  различных  формах.  Это  и  выплаты   материальной  помощи  к  отпуску  в  размере  2000 руб.  работникам  образования,   оказание  материальной  помощи  работникам  </w:t>
      </w:r>
      <w:r w:rsidR="00FB781A">
        <w:rPr>
          <w:sz w:val="28"/>
          <w:szCs w:val="28"/>
        </w:rPr>
        <w:t>в случаях потери близких родственников и в случаях реабилитации после перенесённых операций</w:t>
      </w:r>
      <w:proofErr w:type="gramStart"/>
      <w:r w:rsidR="00FB781A">
        <w:rPr>
          <w:sz w:val="28"/>
          <w:szCs w:val="28"/>
        </w:rPr>
        <w:t>.</w:t>
      </w:r>
      <w:proofErr w:type="gramEnd"/>
      <w:r w:rsidR="00FB781A">
        <w:rPr>
          <w:sz w:val="28"/>
          <w:szCs w:val="28"/>
        </w:rPr>
        <w:t xml:space="preserve"> (</w:t>
      </w:r>
      <w:proofErr w:type="gramStart"/>
      <w:r w:rsidR="00FB781A">
        <w:rPr>
          <w:sz w:val="28"/>
          <w:szCs w:val="28"/>
        </w:rPr>
        <w:t>т</w:t>
      </w:r>
      <w:proofErr w:type="gramEnd"/>
      <w:r w:rsidR="00FB781A">
        <w:rPr>
          <w:sz w:val="28"/>
          <w:szCs w:val="28"/>
        </w:rPr>
        <w:t>олько из средств профсоюза было выделено 31296 рублей)</w:t>
      </w:r>
      <w:r w:rsidR="00D60235" w:rsidRPr="00D60235">
        <w:rPr>
          <w:sz w:val="28"/>
          <w:szCs w:val="28"/>
        </w:rPr>
        <w:t xml:space="preserve"> и  в  других  случаях,  предусмотренных  коллективными  договорами</w:t>
      </w:r>
      <w:r w:rsidR="00FB781A">
        <w:rPr>
          <w:sz w:val="28"/>
          <w:szCs w:val="28"/>
        </w:rPr>
        <w:t>.</w:t>
      </w:r>
      <w:r w:rsidR="00D60235" w:rsidRPr="00D60235">
        <w:rPr>
          <w:sz w:val="28"/>
          <w:szCs w:val="28"/>
        </w:rPr>
        <w:t xml:space="preserve">  </w:t>
      </w:r>
    </w:p>
    <w:p w:rsidR="00530507" w:rsidRDefault="00530507" w:rsidP="00530507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</w:t>
      </w:r>
      <w:r w:rsidR="00972B7E">
        <w:rPr>
          <w:sz w:val="28"/>
          <w:szCs w:val="28"/>
        </w:rPr>
        <w:t xml:space="preserve"> </w:t>
      </w:r>
      <w:r w:rsidRPr="00530507">
        <w:rPr>
          <w:sz w:val="28"/>
          <w:szCs w:val="28"/>
        </w:rPr>
        <w:t xml:space="preserve">Выделялись  деньги  </w:t>
      </w:r>
      <w:r w:rsidR="00972B7E">
        <w:rPr>
          <w:sz w:val="28"/>
          <w:szCs w:val="28"/>
        </w:rPr>
        <w:t xml:space="preserve">на </w:t>
      </w:r>
      <w:r w:rsidRPr="00530507">
        <w:rPr>
          <w:sz w:val="28"/>
          <w:szCs w:val="28"/>
        </w:rPr>
        <w:t xml:space="preserve">новогодние  подарки </w:t>
      </w:r>
      <w:r w:rsidR="00972B7E">
        <w:rPr>
          <w:sz w:val="28"/>
          <w:szCs w:val="28"/>
        </w:rPr>
        <w:t>членам профсоюза.</w:t>
      </w:r>
      <w:r w:rsidRPr="00530507">
        <w:rPr>
          <w:sz w:val="28"/>
          <w:szCs w:val="28"/>
        </w:rPr>
        <w:t xml:space="preserve"> </w:t>
      </w:r>
      <w:r w:rsidR="00972B7E">
        <w:rPr>
          <w:sz w:val="28"/>
          <w:szCs w:val="28"/>
        </w:rPr>
        <w:t>На эти цели было израсходовано 102 799 рублей.</w:t>
      </w:r>
    </w:p>
    <w:p w:rsidR="00972B7E" w:rsidRDefault="00972B7E" w:rsidP="00530507">
      <w:pPr>
        <w:jc w:val="both"/>
        <w:rPr>
          <w:sz w:val="28"/>
          <w:szCs w:val="28"/>
        </w:rPr>
      </w:pPr>
      <w:r w:rsidRPr="00972B7E">
        <w:rPr>
          <w:sz w:val="28"/>
          <w:szCs w:val="28"/>
        </w:rPr>
        <w:t xml:space="preserve">  В    отчетном      </w:t>
      </w:r>
      <w:r>
        <w:rPr>
          <w:sz w:val="28"/>
          <w:szCs w:val="28"/>
        </w:rPr>
        <w:t>периоде</w:t>
      </w:r>
      <w:r w:rsidR="00FB781A">
        <w:rPr>
          <w:sz w:val="28"/>
          <w:szCs w:val="28"/>
        </w:rPr>
        <w:t xml:space="preserve">     уделялось внимание   </w:t>
      </w:r>
      <w:r w:rsidRPr="00972B7E">
        <w:rPr>
          <w:sz w:val="28"/>
          <w:szCs w:val="28"/>
        </w:rPr>
        <w:t xml:space="preserve">  информационной</w:t>
      </w:r>
      <w:r>
        <w:rPr>
          <w:sz w:val="28"/>
          <w:szCs w:val="28"/>
        </w:rPr>
        <w:t xml:space="preserve"> работе. Все организации получали газеты «Мой профсоюз» и «Голос профсоюза». Во всех организациях обновлялись информационные стенды в профсоюзных уголках. </w:t>
      </w:r>
    </w:p>
    <w:p w:rsidR="00FD0358" w:rsidRDefault="00FD0358" w:rsidP="00530507">
      <w:pPr>
        <w:jc w:val="both"/>
        <w:rPr>
          <w:b/>
          <w:sz w:val="28"/>
          <w:szCs w:val="28"/>
        </w:rPr>
      </w:pPr>
      <w:r w:rsidRPr="00FD0358">
        <w:rPr>
          <w:sz w:val="28"/>
          <w:szCs w:val="28"/>
        </w:rPr>
        <w:t>Для  передачи  информации  во  все  образовательные  учреждения  и  в  Обком  Профсоюза  широко  использовалась  электронная  почта председателя городской   организации  Профсоюза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kondratenko</w:t>
      </w:r>
      <w:proofErr w:type="spellEnd"/>
      <w:r w:rsidRPr="00FD035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tamara</w:t>
      </w:r>
      <w:proofErr w:type="spellEnd"/>
      <w:r w:rsidRPr="00FD035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03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r w:rsidRPr="00FD0358">
        <w:rPr>
          <w:sz w:val="28"/>
          <w:szCs w:val="28"/>
        </w:rPr>
        <w:t xml:space="preserve">  В  настоящее  время  продолжается  работа  по  организации  участия  членов  Профсоюза  в  работе  Интернет – акции  «Российская  общественная  инициатива» </w:t>
      </w:r>
      <w:r w:rsidRPr="00FD0358">
        <w:rPr>
          <w:b/>
          <w:sz w:val="28"/>
          <w:szCs w:val="28"/>
        </w:rPr>
        <w:t xml:space="preserve">(сайт </w:t>
      </w:r>
      <w:hyperlink r:id="rId6" w:history="1">
        <w:r w:rsidR="00937EB1" w:rsidRPr="00A14C50">
          <w:rPr>
            <w:rStyle w:val="a3"/>
            <w:b/>
            <w:sz w:val="28"/>
            <w:szCs w:val="28"/>
            <w:lang w:val="en-US"/>
          </w:rPr>
          <w:t>www</w:t>
        </w:r>
        <w:r w:rsidR="00937EB1" w:rsidRPr="00A14C50">
          <w:rPr>
            <w:rStyle w:val="a3"/>
            <w:b/>
            <w:sz w:val="28"/>
            <w:szCs w:val="28"/>
          </w:rPr>
          <w:t>.</w:t>
        </w:r>
        <w:proofErr w:type="spellStart"/>
        <w:r w:rsidR="00937EB1" w:rsidRPr="00A14C50">
          <w:rPr>
            <w:rStyle w:val="a3"/>
            <w:b/>
            <w:sz w:val="28"/>
            <w:szCs w:val="28"/>
            <w:lang w:val="en-US"/>
          </w:rPr>
          <w:t>roi</w:t>
        </w:r>
        <w:proofErr w:type="spellEnd"/>
        <w:r w:rsidR="00937EB1" w:rsidRPr="00A14C50">
          <w:rPr>
            <w:rStyle w:val="a3"/>
            <w:b/>
            <w:sz w:val="28"/>
            <w:szCs w:val="28"/>
          </w:rPr>
          <w:t>.</w:t>
        </w:r>
        <w:proofErr w:type="spellStart"/>
        <w:r w:rsidR="00937EB1" w:rsidRPr="00A14C5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FD0358">
        <w:rPr>
          <w:b/>
          <w:sz w:val="28"/>
          <w:szCs w:val="28"/>
        </w:rPr>
        <w:t>)</w:t>
      </w:r>
    </w:p>
    <w:p w:rsidR="00937EB1" w:rsidRPr="00530507" w:rsidRDefault="00937EB1" w:rsidP="00530507">
      <w:pPr>
        <w:jc w:val="both"/>
        <w:rPr>
          <w:sz w:val="28"/>
          <w:szCs w:val="28"/>
        </w:rPr>
      </w:pPr>
      <w:r w:rsidRPr="00937EB1">
        <w:rPr>
          <w:sz w:val="28"/>
          <w:szCs w:val="28"/>
        </w:rPr>
        <w:lastRenderedPageBreak/>
        <w:t xml:space="preserve">Члены  Профсоюза  используют  сайты  Брянского  обкома </w:t>
      </w:r>
      <w:r w:rsidRPr="00937EB1">
        <w:rPr>
          <w:b/>
          <w:sz w:val="28"/>
          <w:szCs w:val="28"/>
        </w:rPr>
        <w:t>(</w:t>
      </w:r>
      <w:proofErr w:type="spellStart"/>
      <w:r w:rsidRPr="00937EB1">
        <w:rPr>
          <w:b/>
          <w:sz w:val="28"/>
          <w:szCs w:val="28"/>
          <w:lang w:val="en-US"/>
        </w:rPr>
        <w:t>profobr</w:t>
      </w:r>
      <w:proofErr w:type="spellEnd"/>
      <w:r w:rsidRPr="00937EB1">
        <w:rPr>
          <w:b/>
          <w:sz w:val="28"/>
          <w:szCs w:val="28"/>
        </w:rPr>
        <w:t>32.</w:t>
      </w:r>
      <w:proofErr w:type="spellStart"/>
      <w:r w:rsidRPr="00937EB1">
        <w:rPr>
          <w:b/>
          <w:sz w:val="28"/>
          <w:szCs w:val="28"/>
          <w:lang w:val="en-US"/>
        </w:rPr>
        <w:t>ru</w:t>
      </w:r>
      <w:proofErr w:type="spellEnd"/>
      <w:r w:rsidRPr="00937EB1">
        <w:rPr>
          <w:b/>
          <w:sz w:val="28"/>
          <w:szCs w:val="28"/>
        </w:rPr>
        <w:t>)</w:t>
      </w:r>
      <w:r w:rsidRPr="00937EB1">
        <w:rPr>
          <w:sz w:val="28"/>
          <w:szCs w:val="28"/>
        </w:rPr>
        <w:t xml:space="preserve"> и  Центрального  совета  Общероссийского  Профсоюза  образования </w:t>
      </w:r>
      <w:r w:rsidRPr="00937EB1">
        <w:rPr>
          <w:b/>
          <w:sz w:val="28"/>
          <w:szCs w:val="28"/>
        </w:rPr>
        <w:t>(</w:t>
      </w:r>
      <w:r w:rsidRPr="00937EB1">
        <w:rPr>
          <w:b/>
          <w:sz w:val="28"/>
          <w:szCs w:val="28"/>
          <w:lang w:val="en-US"/>
        </w:rPr>
        <w:t>www</w:t>
      </w:r>
      <w:r w:rsidRPr="00937EB1">
        <w:rPr>
          <w:b/>
          <w:sz w:val="28"/>
          <w:szCs w:val="28"/>
        </w:rPr>
        <w:t>.</w:t>
      </w:r>
      <w:proofErr w:type="spellStart"/>
      <w:r w:rsidRPr="00937EB1">
        <w:rPr>
          <w:b/>
          <w:sz w:val="28"/>
          <w:szCs w:val="28"/>
          <w:lang w:val="en-US"/>
        </w:rPr>
        <w:t>eseur</w:t>
      </w:r>
      <w:proofErr w:type="spellEnd"/>
      <w:r w:rsidRPr="00937EB1">
        <w:rPr>
          <w:b/>
          <w:sz w:val="28"/>
          <w:szCs w:val="28"/>
        </w:rPr>
        <w:t>.</w:t>
      </w:r>
      <w:proofErr w:type="spellStart"/>
      <w:r w:rsidRPr="00937EB1">
        <w:rPr>
          <w:b/>
          <w:sz w:val="28"/>
          <w:szCs w:val="28"/>
          <w:lang w:val="en-US"/>
        </w:rPr>
        <w:t>ru</w:t>
      </w:r>
      <w:proofErr w:type="spellEnd"/>
      <w:r w:rsidRPr="00937EB1">
        <w:rPr>
          <w:b/>
          <w:sz w:val="28"/>
          <w:szCs w:val="28"/>
        </w:rPr>
        <w:t>)</w:t>
      </w:r>
    </w:p>
    <w:p w:rsidR="00937EB1" w:rsidRDefault="00530507" w:rsidP="00937EB1">
      <w:pPr>
        <w:jc w:val="both"/>
        <w:rPr>
          <w:sz w:val="28"/>
          <w:szCs w:val="28"/>
        </w:rPr>
      </w:pPr>
      <w:r w:rsidRPr="00530507">
        <w:rPr>
          <w:sz w:val="28"/>
          <w:szCs w:val="28"/>
        </w:rPr>
        <w:t xml:space="preserve">  </w:t>
      </w:r>
      <w:r w:rsidRPr="004A4D2C">
        <w:rPr>
          <w:sz w:val="28"/>
          <w:szCs w:val="28"/>
        </w:rPr>
        <w:t>Совет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и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президиум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="00972B7E" w:rsidRPr="004A4D2C">
        <w:rPr>
          <w:sz w:val="28"/>
          <w:szCs w:val="28"/>
        </w:rPr>
        <w:t>городской</w:t>
      </w:r>
      <w:r w:rsidRPr="004A4D2C">
        <w:rPr>
          <w:rFonts w:ascii="AngsanaUPC" w:hAnsi="AngsanaUPC" w:cs="AngsanaUPC"/>
          <w:sz w:val="28"/>
          <w:szCs w:val="28"/>
        </w:rPr>
        <w:t xml:space="preserve"> </w:t>
      </w:r>
      <w:r w:rsidRPr="004A4D2C">
        <w:rPr>
          <w:sz w:val="28"/>
          <w:szCs w:val="28"/>
        </w:rPr>
        <w:t>организации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Профсоюза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в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отчетном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периоде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осуществляли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также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работу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по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proofErr w:type="gramStart"/>
      <w:r w:rsidRPr="004A4D2C">
        <w:rPr>
          <w:sz w:val="28"/>
          <w:szCs w:val="28"/>
        </w:rPr>
        <w:t>контролю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за</w:t>
      </w:r>
      <w:proofErr w:type="gramEnd"/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созданием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здоровых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и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безопасных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условий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труда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членов</w:t>
      </w:r>
      <w:r w:rsidRPr="004A4D2C">
        <w:rPr>
          <w:rFonts w:ascii="AngsanaUPC" w:hAnsi="AngsanaUPC" w:cs="AngsanaUPC"/>
          <w:sz w:val="28"/>
          <w:szCs w:val="28"/>
        </w:rPr>
        <w:t xml:space="preserve"> </w:t>
      </w:r>
      <w:r w:rsidRPr="004A4D2C">
        <w:rPr>
          <w:sz w:val="28"/>
          <w:szCs w:val="28"/>
        </w:rPr>
        <w:t>Профсоюза</w:t>
      </w:r>
      <w:r w:rsidRPr="004A4D2C">
        <w:rPr>
          <w:rFonts w:ascii="AngsanaUPC" w:hAnsi="AngsanaUPC" w:cs="AngsanaUPC"/>
          <w:sz w:val="28"/>
          <w:szCs w:val="28"/>
        </w:rPr>
        <w:t xml:space="preserve">. </w:t>
      </w:r>
      <w:r w:rsidR="004A4D2C">
        <w:rPr>
          <w:rFonts w:ascii="AngsanaUPC" w:hAnsi="AngsanaUPC" w:cs="AngsanaUPC"/>
          <w:sz w:val="28"/>
          <w:szCs w:val="28"/>
        </w:rPr>
        <w:t xml:space="preserve"> </w:t>
      </w:r>
      <w:r w:rsidRPr="004A4D2C">
        <w:rPr>
          <w:sz w:val="28"/>
          <w:szCs w:val="28"/>
        </w:rPr>
        <w:t>Была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проведена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="00972B7E" w:rsidRPr="004A4D2C">
        <w:rPr>
          <w:sz w:val="28"/>
          <w:szCs w:val="28"/>
        </w:rPr>
        <w:t>городская</w:t>
      </w:r>
      <w:r w:rsidRPr="004A4D2C">
        <w:rPr>
          <w:rFonts w:ascii="AngsanaUPC" w:hAnsi="AngsanaUPC" w:cs="AngsanaUPC"/>
          <w:sz w:val="28"/>
          <w:szCs w:val="28"/>
        </w:rPr>
        <w:t xml:space="preserve"> </w:t>
      </w:r>
      <w:r w:rsidRPr="004A4D2C">
        <w:rPr>
          <w:sz w:val="28"/>
          <w:szCs w:val="28"/>
        </w:rPr>
        <w:t>целевая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Pr="004A4D2C">
        <w:rPr>
          <w:sz w:val="28"/>
          <w:szCs w:val="28"/>
        </w:rPr>
        <w:t>проверка</w:t>
      </w:r>
      <w:r w:rsidRPr="004A4D2C">
        <w:rPr>
          <w:rFonts w:ascii="AngsanaUPC" w:hAnsi="AngsanaUPC" w:cs="AngsanaUPC"/>
          <w:sz w:val="28"/>
          <w:szCs w:val="28"/>
        </w:rPr>
        <w:t xml:space="preserve">  </w:t>
      </w:r>
      <w:r w:rsidR="004A4D2C" w:rsidRPr="004A4D2C">
        <w:rPr>
          <w:rFonts w:eastAsia="Lucida Sans Unicode"/>
          <w:kern w:val="1"/>
          <w:sz w:val="28"/>
          <w:szCs w:val="28"/>
        </w:rPr>
        <w:t>спортивных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залов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 </w:t>
      </w:r>
      <w:r w:rsidR="004A4D2C" w:rsidRPr="004A4D2C">
        <w:rPr>
          <w:rFonts w:eastAsia="Lucida Sans Unicode"/>
          <w:kern w:val="1"/>
          <w:sz w:val="28"/>
          <w:szCs w:val="28"/>
        </w:rPr>
        <w:t>по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соблюдению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норм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охраны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труда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в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спортивных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залах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общеобразовательных</w:t>
      </w:r>
      <w:r w:rsidR="004A4D2C" w:rsidRPr="004A4D2C">
        <w:rPr>
          <w:rFonts w:ascii="AngsanaUPC" w:eastAsia="Lucida Sans Unicode" w:hAnsi="AngsanaUPC" w:cs="AngsanaUPC"/>
          <w:kern w:val="1"/>
          <w:sz w:val="28"/>
          <w:szCs w:val="28"/>
        </w:rPr>
        <w:t xml:space="preserve"> </w:t>
      </w:r>
      <w:r w:rsidR="004A4D2C" w:rsidRPr="004A4D2C">
        <w:rPr>
          <w:rFonts w:eastAsia="Lucida Sans Unicode"/>
          <w:kern w:val="1"/>
          <w:sz w:val="28"/>
          <w:szCs w:val="28"/>
        </w:rPr>
        <w:t>школ</w:t>
      </w:r>
      <w:r w:rsidR="00335E37">
        <w:rPr>
          <w:rFonts w:ascii="AngsanaUPC" w:eastAsia="Lucida Sans Unicode" w:hAnsi="AngsanaUPC" w:cs="AngsanaUPC"/>
          <w:kern w:val="1"/>
          <w:sz w:val="28"/>
          <w:szCs w:val="28"/>
        </w:rPr>
        <w:t>.</w:t>
      </w:r>
      <w:r w:rsidR="00937EB1" w:rsidRPr="00937EB1">
        <w:rPr>
          <w:sz w:val="28"/>
          <w:szCs w:val="28"/>
        </w:rPr>
        <w:t xml:space="preserve"> В  ходе  провер</w:t>
      </w:r>
      <w:r w:rsidR="00937EB1">
        <w:rPr>
          <w:sz w:val="28"/>
          <w:szCs w:val="28"/>
        </w:rPr>
        <w:t>ки</w:t>
      </w:r>
      <w:r w:rsidR="00937EB1" w:rsidRPr="00937EB1">
        <w:rPr>
          <w:sz w:val="28"/>
          <w:szCs w:val="28"/>
        </w:rPr>
        <w:t xml:space="preserve">  были  выявлены  нарушения  в </w:t>
      </w:r>
      <w:r w:rsidR="00937EB1">
        <w:rPr>
          <w:sz w:val="28"/>
          <w:szCs w:val="28"/>
        </w:rPr>
        <w:t>1</w:t>
      </w:r>
      <w:r w:rsidR="00937EB1" w:rsidRPr="00937EB1">
        <w:rPr>
          <w:sz w:val="28"/>
          <w:szCs w:val="28"/>
        </w:rPr>
        <w:t xml:space="preserve"> образовательн</w:t>
      </w:r>
      <w:r w:rsidR="00937EB1">
        <w:rPr>
          <w:sz w:val="28"/>
          <w:szCs w:val="28"/>
        </w:rPr>
        <w:t>ой  организации</w:t>
      </w:r>
      <w:r w:rsidR="00937EB1" w:rsidRPr="00937EB1">
        <w:rPr>
          <w:sz w:val="28"/>
          <w:szCs w:val="28"/>
        </w:rPr>
        <w:t xml:space="preserve">.  Работа  по  их  устранению  продолжается.    </w:t>
      </w:r>
    </w:p>
    <w:p w:rsidR="00091D7E" w:rsidRDefault="00091D7E" w:rsidP="00091D7E">
      <w:pPr>
        <w:spacing w:line="252" w:lineRule="auto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        </w:t>
      </w:r>
      <w:r w:rsidRPr="00091D7E">
        <w:rPr>
          <w:sz w:val="29"/>
          <w:szCs w:val="29"/>
        </w:rPr>
        <w:t xml:space="preserve">В рамках реализации прав профсоюза, закрепленных действующим законодательством, продолжается работа </w:t>
      </w:r>
      <w:r>
        <w:rPr>
          <w:sz w:val="29"/>
          <w:szCs w:val="29"/>
        </w:rPr>
        <w:t>городской организации</w:t>
      </w:r>
      <w:r w:rsidRPr="00091D7E">
        <w:rPr>
          <w:sz w:val="29"/>
          <w:szCs w:val="29"/>
        </w:rPr>
        <w:t xml:space="preserve"> Профсоюза по проведению экспертизы актов, содержащих нормы трудового права, принимаемых руководителями организаций, осуществляющих образовательную деятельность.</w:t>
      </w:r>
      <w:r w:rsidR="00280C4E">
        <w:rPr>
          <w:sz w:val="29"/>
          <w:szCs w:val="29"/>
        </w:rPr>
        <w:t xml:space="preserve"> За отчётный год первичными профсоюзными организациями была проведена экспертиза</w:t>
      </w:r>
      <w:r w:rsidR="00124363">
        <w:rPr>
          <w:sz w:val="29"/>
          <w:szCs w:val="29"/>
        </w:rPr>
        <w:t xml:space="preserve"> 159 локальных нормативных актов.</w:t>
      </w:r>
    </w:p>
    <w:p w:rsidR="00146FBE" w:rsidRPr="00091D7E" w:rsidRDefault="00146FBE" w:rsidP="00FD027E">
      <w:pPr>
        <w:spacing w:line="252" w:lineRule="auto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По итогам 2014 года </w:t>
      </w:r>
      <w:r w:rsidR="00FD027E">
        <w:rPr>
          <w:sz w:val="29"/>
          <w:szCs w:val="29"/>
        </w:rPr>
        <w:t>Фокинская городская организация</w:t>
      </w:r>
      <w:r>
        <w:rPr>
          <w:sz w:val="29"/>
          <w:szCs w:val="29"/>
        </w:rPr>
        <w:t xml:space="preserve"> профсоюза признана </w:t>
      </w:r>
      <w:r w:rsidR="00A5785E">
        <w:rPr>
          <w:sz w:val="29"/>
          <w:szCs w:val="29"/>
        </w:rPr>
        <w:t>« Профсоюзной организацией высокой эффективности</w:t>
      </w:r>
      <w:r w:rsidR="00FD027E">
        <w:rPr>
          <w:sz w:val="29"/>
          <w:szCs w:val="29"/>
        </w:rPr>
        <w:t xml:space="preserve">» и </w:t>
      </w:r>
      <w:r>
        <w:rPr>
          <w:sz w:val="29"/>
          <w:szCs w:val="29"/>
        </w:rPr>
        <w:t xml:space="preserve">занесена в Книгу Почёта </w:t>
      </w:r>
      <w:r w:rsidR="00A5785E">
        <w:rPr>
          <w:sz w:val="29"/>
          <w:szCs w:val="29"/>
        </w:rPr>
        <w:t>П</w:t>
      </w:r>
      <w:r>
        <w:rPr>
          <w:sz w:val="29"/>
          <w:szCs w:val="29"/>
        </w:rPr>
        <w:t>рофсоюза образования</w:t>
      </w:r>
      <w:r w:rsidR="00A5785E">
        <w:rPr>
          <w:sz w:val="29"/>
          <w:szCs w:val="29"/>
        </w:rPr>
        <w:t xml:space="preserve"> и науки Российской Федераци</w:t>
      </w:r>
      <w:proofErr w:type="gramStart"/>
      <w:r w:rsidR="00A5785E">
        <w:rPr>
          <w:sz w:val="29"/>
          <w:szCs w:val="29"/>
        </w:rPr>
        <w:t>и(</w:t>
      </w:r>
      <w:proofErr w:type="gramEnd"/>
      <w:r w:rsidR="00A5785E">
        <w:rPr>
          <w:sz w:val="29"/>
          <w:szCs w:val="29"/>
        </w:rPr>
        <w:t xml:space="preserve"> Постановление Исполкома Профсоюза от 23.09.2015года №3</w:t>
      </w:r>
      <w:r w:rsidR="00FD027E">
        <w:rPr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B0508C" w:rsidRDefault="009702F4" w:rsidP="00530507">
      <w:pPr>
        <w:rPr>
          <w:rFonts w:asciiTheme="minorHAnsi" w:hAnsiTheme="minorHAnsi" w:cs="AngsanaUPC"/>
          <w:sz w:val="28"/>
          <w:szCs w:val="28"/>
        </w:rPr>
      </w:pPr>
      <w:r>
        <w:rPr>
          <w:rFonts w:asciiTheme="minorHAnsi" w:hAnsiTheme="minorHAnsi" w:cs="AngsanaUPC"/>
          <w:sz w:val="28"/>
          <w:szCs w:val="28"/>
        </w:rPr>
        <w:t xml:space="preserve"> </w:t>
      </w:r>
    </w:p>
    <w:p w:rsidR="009702F4" w:rsidRPr="00FD027E" w:rsidRDefault="009702F4" w:rsidP="00530507">
      <w:pPr>
        <w:rPr>
          <w:rFonts w:asciiTheme="minorHAnsi" w:hAnsiTheme="minorHAnsi" w:cs="AngsanaUPC"/>
          <w:sz w:val="28"/>
          <w:szCs w:val="28"/>
        </w:rPr>
      </w:pPr>
      <w:r w:rsidRPr="009702F4">
        <w:rPr>
          <w:rFonts w:asciiTheme="minorHAnsi" w:hAnsiTheme="minorHAnsi" w:cs="AngsanaUPC"/>
        </w:rPr>
        <w:t xml:space="preserve">Председатель </w:t>
      </w:r>
    </w:p>
    <w:p w:rsidR="00880C53" w:rsidRPr="009702F4" w:rsidRDefault="009702F4" w:rsidP="00530507">
      <w:pPr>
        <w:rPr>
          <w:rFonts w:asciiTheme="minorHAnsi" w:hAnsiTheme="minorHAnsi" w:cs="AngsanaUPC"/>
        </w:rPr>
      </w:pPr>
      <w:proofErr w:type="spellStart"/>
      <w:r w:rsidRPr="009702F4">
        <w:rPr>
          <w:rFonts w:asciiTheme="minorHAnsi" w:hAnsiTheme="minorHAnsi" w:cs="AngsanaUPC"/>
        </w:rPr>
        <w:t>Фокинской</w:t>
      </w:r>
      <w:proofErr w:type="spellEnd"/>
      <w:r w:rsidRPr="009702F4">
        <w:rPr>
          <w:rFonts w:asciiTheme="minorHAnsi" w:hAnsiTheme="minorHAnsi" w:cs="AngsanaUPC"/>
        </w:rPr>
        <w:t xml:space="preserve"> городской организации</w:t>
      </w:r>
    </w:p>
    <w:p w:rsidR="009702F4" w:rsidRPr="009702F4" w:rsidRDefault="009702F4" w:rsidP="00530507">
      <w:pPr>
        <w:rPr>
          <w:rFonts w:asciiTheme="minorHAnsi" w:hAnsiTheme="minorHAnsi" w:cs="AngsanaUPC"/>
        </w:rPr>
      </w:pPr>
      <w:r w:rsidRPr="009702F4">
        <w:rPr>
          <w:rFonts w:asciiTheme="minorHAnsi" w:hAnsiTheme="minorHAnsi" w:cs="AngsanaUPC"/>
        </w:rPr>
        <w:t xml:space="preserve">Профсоюза работников </w:t>
      </w:r>
    </w:p>
    <w:p w:rsidR="009702F4" w:rsidRPr="009702F4" w:rsidRDefault="009702F4" w:rsidP="00530507">
      <w:pPr>
        <w:rPr>
          <w:rFonts w:asciiTheme="minorHAnsi" w:hAnsiTheme="minorHAnsi" w:cs="AngsanaUPC"/>
        </w:rPr>
      </w:pPr>
      <w:r w:rsidRPr="009702F4">
        <w:rPr>
          <w:rFonts w:asciiTheme="minorHAnsi" w:hAnsiTheme="minorHAnsi" w:cs="AngsanaUPC"/>
        </w:rPr>
        <w:t>народного образования и науки РФ</w:t>
      </w:r>
      <w:r>
        <w:rPr>
          <w:rFonts w:asciiTheme="minorHAnsi" w:hAnsiTheme="minorHAnsi" w:cs="AngsanaUPC"/>
        </w:rPr>
        <w:t xml:space="preserve">                         Кондратенко Т.Н.</w:t>
      </w:r>
    </w:p>
    <w:sectPr w:rsidR="009702F4" w:rsidRPr="0097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255"/>
    <w:multiLevelType w:val="hybridMultilevel"/>
    <w:tmpl w:val="23A4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B"/>
    <w:rsid w:val="000003D1"/>
    <w:rsid w:val="00000DCE"/>
    <w:rsid w:val="00001160"/>
    <w:rsid w:val="0000132A"/>
    <w:rsid w:val="000019C1"/>
    <w:rsid w:val="00001CE4"/>
    <w:rsid w:val="0000208B"/>
    <w:rsid w:val="0000290E"/>
    <w:rsid w:val="00002DA0"/>
    <w:rsid w:val="00003BD9"/>
    <w:rsid w:val="0000471D"/>
    <w:rsid w:val="0000500C"/>
    <w:rsid w:val="00006181"/>
    <w:rsid w:val="0000618E"/>
    <w:rsid w:val="000075AC"/>
    <w:rsid w:val="00007CB1"/>
    <w:rsid w:val="00007D08"/>
    <w:rsid w:val="00010123"/>
    <w:rsid w:val="00010D6F"/>
    <w:rsid w:val="00011BBF"/>
    <w:rsid w:val="00011DAA"/>
    <w:rsid w:val="000122C6"/>
    <w:rsid w:val="000138E4"/>
    <w:rsid w:val="000139D2"/>
    <w:rsid w:val="00014892"/>
    <w:rsid w:val="00015182"/>
    <w:rsid w:val="0001530D"/>
    <w:rsid w:val="00015376"/>
    <w:rsid w:val="000159FB"/>
    <w:rsid w:val="00015A31"/>
    <w:rsid w:val="00015DE7"/>
    <w:rsid w:val="0001642D"/>
    <w:rsid w:val="000171AF"/>
    <w:rsid w:val="000175F8"/>
    <w:rsid w:val="00017786"/>
    <w:rsid w:val="00017C14"/>
    <w:rsid w:val="00017C44"/>
    <w:rsid w:val="00017CCA"/>
    <w:rsid w:val="00020383"/>
    <w:rsid w:val="000205F3"/>
    <w:rsid w:val="00020B22"/>
    <w:rsid w:val="00020C58"/>
    <w:rsid w:val="00021B40"/>
    <w:rsid w:val="0002387A"/>
    <w:rsid w:val="00023ED7"/>
    <w:rsid w:val="0002493B"/>
    <w:rsid w:val="00025235"/>
    <w:rsid w:val="000257AB"/>
    <w:rsid w:val="00025E71"/>
    <w:rsid w:val="00026B69"/>
    <w:rsid w:val="00026D78"/>
    <w:rsid w:val="000271A9"/>
    <w:rsid w:val="00027E44"/>
    <w:rsid w:val="00030449"/>
    <w:rsid w:val="00030B83"/>
    <w:rsid w:val="00030F04"/>
    <w:rsid w:val="0003120A"/>
    <w:rsid w:val="000313BF"/>
    <w:rsid w:val="0003172F"/>
    <w:rsid w:val="00031880"/>
    <w:rsid w:val="000338BE"/>
    <w:rsid w:val="0003456B"/>
    <w:rsid w:val="000352D4"/>
    <w:rsid w:val="00035833"/>
    <w:rsid w:val="00035DFC"/>
    <w:rsid w:val="0003652A"/>
    <w:rsid w:val="0003703C"/>
    <w:rsid w:val="00037429"/>
    <w:rsid w:val="00037885"/>
    <w:rsid w:val="00037EC7"/>
    <w:rsid w:val="0004022D"/>
    <w:rsid w:val="000409AB"/>
    <w:rsid w:val="00040C0B"/>
    <w:rsid w:val="0004135F"/>
    <w:rsid w:val="00041CB1"/>
    <w:rsid w:val="000422D7"/>
    <w:rsid w:val="00042485"/>
    <w:rsid w:val="000425BF"/>
    <w:rsid w:val="00042FEE"/>
    <w:rsid w:val="000435BC"/>
    <w:rsid w:val="00043658"/>
    <w:rsid w:val="000441DD"/>
    <w:rsid w:val="00044F20"/>
    <w:rsid w:val="0004658F"/>
    <w:rsid w:val="000467DF"/>
    <w:rsid w:val="00050331"/>
    <w:rsid w:val="00050AF8"/>
    <w:rsid w:val="00050E68"/>
    <w:rsid w:val="000528A7"/>
    <w:rsid w:val="0005394B"/>
    <w:rsid w:val="00053A3A"/>
    <w:rsid w:val="00053AD3"/>
    <w:rsid w:val="0005484A"/>
    <w:rsid w:val="00054D8A"/>
    <w:rsid w:val="00055083"/>
    <w:rsid w:val="000553D9"/>
    <w:rsid w:val="00055C80"/>
    <w:rsid w:val="00055D8A"/>
    <w:rsid w:val="000575E3"/>
    <w:rsid w:val="00057AA7"/>
    <w:rsid w:val="0006019D"/>
    <w:rsid w:val="0006185B"/>
    <w:rsid w:val="00061898"/>
    <w:rsid w:val="00061E85"/>
    <w:rsid w:val="000622BD"/>
    <w:rsid w:val="00062373"/>
    <w:rsid w:val="000623AB"/>
    <w:rsid w:val="0006284A"/>
    <w:rsid w:val="00062C25"/>
    <w:rsid w:val="0006320C"/>
    <w:rsid w:val="0006357E"/>
    <w:rsid w:val="00063B0E"/>
    <w:rsid w:val="00064BF9"/>
    <w:rsid w:val="000653AE"/>
    <w:rsid w:val="000656B1"/>
    <w:rsid w:val="000660A5"/>
    <w:rsid w:val="00066816"/>
    <w:rsid w:val="000668E5"/>
    <w:rsid w:val="00066C88"/>
    <w:rsid w:val="00066DAF"/>
    <w:rsid w:val="00066F0F"/>
    <w:rsid w:val="00066F67"/>
    <w:rsid w:val="0007197D"/>
    <w:rsid w:val="000722D0"/>
    <w:rsid w:val="00072460"/>
    <w:rsid w:val="0007267D"/>
    <w:rsid w:val="000726F9"/>
    <w:rsid w:val="000729CB"/>
    <w:rsid w:val="00072C56"/>
    <w:rsid w:val="0007379D"/>
    <w:rsid w:val="00073FFC"/>
    <w:rsid w:val="0007415B"/>
    <w:rsid w:val="000741A3"/>
    <w:rsid w:val="00074C05"/>
    <w:rsid w:val="00075FDA"/>
    <w:rsid w:val="0007633A"/>
    <w:rsid w:val="00077A34"/>
    <w:rsid w:val="00077C43"/>
    <w:rsid w:val="00077F79"/>
    <w:rsid w:val="00081B67"/>
    <w:rsid w:val="000820D1"/>
    <w:rsid w:val="000825C9"/>
    <w:rsid w:val="00082794"/>
    <w:rsid w:val="0008284F"/>
    <w:rsid w:val="00082C03"/>
    <w:rsid w:val="00082E4D"/>
    <w:rsid w:val="000848C0"/>
    <w:rsid w:val="00085459"/>
    <w:rsid w:val="00085603"/>
    <w:rsid w:val="00085865"/>
    <w:rsid w:val="000868AF"/>
    <w:rsid w:val="000874C1"/>
    <w:rsid w:val="00091048"/>
    <w:rsid w:val="000918DA"/>
    <w:rsid w:val="00091D7E"/>
    <w:rsid w:val="000922E4"/>
    <w:rsid w:val="0009258F"/>
    <w:rsid w:val="000927E5"/>
    <w:rsid w:val="000929F2"/>
    <w:rsid w:val="00093BCA"/>
    <w:rsid w:val="0009447B"/>
    <w:rsid w:val="00095CC1"/>
    <w:rsid w:val="00096A14"/>
    <w:rsid w:val="000978A8"/>
    <w:rsid w:val="000A0049"/>
    <w:rsid w:val="000A1209"/>
    <w:rsid w:val="000A155D"/>
    <w:rsid w:val="000A28C0"/>
    <w:rsid w:val="000A329A"/>
    <w:rsid w:val="000A374F"/>
    <w:rsid w:val="000A3BC9"/>
    <w:rsid w:val="000A4ABC"/>
    <w:rsid w:val="000A6178"/>
    <w:rsid w:val="000A664F"/>
    <w:rsid w:val="000A689E"/>
    <w:rsid w:val="000A74E4"/>
    <w:rsid w:val="000A7998"/>
    <w:rsid w:val="000B0308"/>
    <w:rsid w:val="000B03F8"/>
    <w:rsid w:val="000B062C"/>
    <w:rsid w:val="000B08DB"/>
    <w:rsid w:val="000B0900"/>
    <w:rsid w:val="000B10FF"/>
    <w:rsid w:val="000B3337"/>
    <w:rsid w:val="000B35E3"/>
    <w:rsid w:val="000B36D5"/>
    <w:rsid w:val="000B3D98"/>
    <w:rsid w:val="000B3E46"/>
    <w:rsid w:val="000B5598"/>
    <w:rsid w:val="000B56AA"/>
    <w:rsid w:val="000B5B3D"/>
    <w:rsid w:val="000B66F7"/>
    <w:rsid w:val="000B6BED"/>
    <w:rsid w:val="000B7C2A"/>
    <w:rsid w:val="000B7EB4"/>
    <w:rsid w:val="000C0036"/>
    <w:rsid w:val="000C0470"/>
    <w:rsid w:val="000C0A62"/>
    <w:rsid w:val="000C1329"/>
    <w:rsid w:val="000C1CDE"/>
    <w:rsid w:val="000C26C9"/>
    <w:rsid w:val="000C2DA5"/>
    <w:rsid w:val="000C32AA"/>
    <w:rsid w:val="000C3DEA"/>
    <w:rsid w:val="000C4EC9"/>
    <w:rsid w:val="000C5E72"/>
    <w:rsid w:val="000C635A"/>
    <w:rsid w:val="000C6360"/>
    <w:rsid w:val="000C6815"/>
    <w:rsid w:val="000C6D60"/>
    <w:rsid w:val="000C7319"/>
    <w:rsid w:val="000C7AB6"/>
    <w:rsid w:val="000C7D03"/>
    <w:rsid w:val="000D0166"/>
    <w:rsid w:val="000D117E"/>
    <w:rsid w:val="000D16B8"/>
    <w:rsid w:val="000D1EB5"/>
    <w:rsid w:val="000D2316"/>
    <w:rsid w:val="000D3334"/>
    <w:rsid w:val="000D3955"/>
    <w:rsid w:val="000D406C"/>
    <w:rsid w:val="000D424F"/>
    <w:rsid w:val="000D42CF"/>
    <w:rsid w:val="000D460F"/>
    <w:rsid w:val="000D5B2D"/>
    <w:rsid w:val="000D5F88"/>
    <w:rsid w:val="000D6200"/>
    <w:rsid w:val="000D6A52"/>
    <w:rsid w:val="000D6EBB"/>
    <w:rsid w:val="000D74D6"/>
    <w:rsid w:val="000D7B72"/>
    <w:rsid w:val="000E0535"/>
    <w:rsid w:val="000E0C57"/>
    <w:rsid w:val="000E0DCD"/>
    <w:rsid w:val="000E108A"/>
    <w:rsid w:val="000E10F9"/>
    <w:rsid w:val="000E113E"/>
    <w:rsid w:val="000E18C5"/>
    <w:rsid w:val="000E1FDC"/>
    <w:rsid w:val="000E215E"/>
    <w:rsid w:val="000E2184"/>
    <w:rsid w:val="000E2BB2"/>
    <w:rsid w:val="000E3151"/>
    <w:rsid w:val="000E4214"/>
    <w:rsid w:val="000E43F6"/>
    <w:rsid w:val="000E4866"/>
    <w:rsid w:val="000E52BC"/>
    <w:rsid w:val="000E5A3F"/>
    <w:rsid w:val="000E5F9E"/>
    <w:rsid w:val="000E5FE4"/>
    <w:rsid w:val="000E6120"/>
    <w:rsid w:val="000E6266"/>
    <w:rsid w:val="000E63B2"/>
    <w:rsid w:val="000E69E4"/>
    <w:rsid w:val="000E7C03"/>
    <w:rsid w:val="000E7EBD"/>
    <w:rsid w:val="000F08BB"/>
    <w:rsid w:val="000F0A35"/>
    <w:rsid w:val="000F0B90"/>
    <w:rsid w:val="000F10D7"/>
    <w:rsid w:val="000F1273"/>
    <w:rsid w:val="000F26AB"/>
    <w:rsid w:val="000F2C1B"/>
    <w:rsid w:val="000F63BD"/>
    <w:rsid w:val="000F665E"/>
    <w:rsid w:val="000F66B0"/>
    <w:rsid w:val="000F714D"/>
    <w:rsid w:val="000F7161"/>
    <w:rsid w:val="000F7E76"/>
    <w:rsid w:val="00100AEF"/>
    <w:rsid w:val="0010155A"/>
    <w:rsid w:val="00102092"/>
    <w:rsid w:val="00102C5A"/>
    <w:rsid w:val="00103A23"/>
    <w:rsid w:val="001047ED"/>
    <w:rsid w:val="00104CEA"/>
    <w:rsid w:val="00105A45"/>
    <w:rsid w:val="001063DA"/>
    <w:rsid w:val="00106F94"/>
    <w:rsid w:val="00107171"/>
    <w:rsid w:val="001072E9"/>
    <w:rsid w:val="00110868"/>
    <w:rsid w:val="00110F60"/>
    <w:rsid w:val="00112290"/>
    <w:rsid w:val="001129BC"/>
    <w:rsid w:val="00112A08"/>
    <w:rsid w:val="00113A2E"/>
    <w:rsid w:val="001142CF"/>
    <w:rsid w:val="00114DD9"/>
    <w:rsid w:val="00115050"/>
    <w:rsid w:val="00115CD3"/>
    <w:rsid w:val="00116654"/>
    <w:rsid w:val="0011708E"/>
    <w:rsid w:val="001179CA"/>
    <w:rsid w:val="00117B4F"/>
    <w:rsid w:val="001200BF"/>
    <w:rsid w:val="001202E6"/>
    <w:rsid w:val="001204C7"/>
    <w:rsid w:val="00120534"/>
    <w:rsid w:val="00120654"/>
    <w:rsid w:val="00121046"/>
    <w:rsid w:val="00121090"/>
    <w:rsid w:val="00121316"/>
    <w:rsid w:val="0012175C"/>
    <w:rsid w:val="00121929"/>
    <w:rsid w:val="00121AFA"/>
    <w:rsid w:val="00121F15"/>
    <w:rsid w:val="00122A8D"/>
    <w:rsid w:val="00122AE1"/>
    <w:rsid w:val="00123B22"/>
    <w:rsid w:val="00124363"/>
    <w:rsid w:val="00124DFA"/>
    <w:rsid w:val="001254B7"/>
    <w:rsid w:val="0012582E"/>
    <w:rsid w:val="00125B0A"/>
    <w:rsid w:val="00126D35"/>
    <w:rsid w:val="00127133"/>
    <w:rsid w:val="00127F6E"/>
    <w:rsid w:val="001308C6"/>
    <w:rsid w:val="001309F1"/>
    <w:rsid w:val="001314CA"/>
    <w:rsid w:val="00132749"/>
    <w:rsid w:val="0013351E"/>
    <w:rsid w:val="001338A4"/>
    <w:rsid w:val="001340B8"/>
    <w:rsid w:val="00134EFF"/>
    <w:rsid w:val="00134F89"/>
    <w:rsid w:val="0013544D"/>
    <w:rsid w:val="00135663"/>
    <w:rsid w:val="00135BA1"/>
    <w:rsid w:val="001402A2"/>
    <w:rsid w:val="00141DFB"/>
    <w:rsid w:val="001421BB"/>
    <w:rsid w:val="00142692"/>
    <w:rsid w:val="00142AF7"/>
    <w:rsid w:val="00142E4F"/>
    <w:rsid w:val="001434A6"/>
    <w:rsid w:val="00143C02"/>
    <w:rsid w:val="00144F2D"/>
    <w:rsid w:val="001455C5"/>
    <w:rsid w:val="0014609B"/>
    <w:rsid w:val="00146357"/>
    <w:rsid w:val="00146FBE"/>
    <w:rsid w:val="00147284"/>
    <w:rsid w:val="00150339"/>
    <w:rsid w:val="00150B96"/>
    <w:rsid w:val="00150BB8"/>
    <w:rsid w:val="001512D9"/>
    <w:rsid w:val="00151CCC"/>
    <w:rsid w:val="00151EB5"/>
    <w:rsid w:val="001522D0"/>
    <w:rsid w:val="00152652"/>
    <w:rsid w:val="00152656"/>
    <w:rsid w:val="00153722"/>
    <w:rsid w:val="001540E3"/>
    <w:rsid w:val="00154B02"/>
    <w:rsid w:val="00154B56"/>
    <w:rsid w:val="001550B6"/>
    <w:rsid w:val="00155417"/>
    <w:rsid w:val="00156360"/>
    <w:rsid w:val="0015690D"/>
    <w:rsid w:val="00156DF3"/>
    <w:rsid w:val="00157165"/>
    <w:rsid w:val="00157304"/>
    <w:rsid w:val="00157D1A"/>
    <w:rsid w:val="001601AF"/>
    <w:rsid w:val="00160938"/>
    <w:rsid w:val="001609EE"/>
    <w:rsid w:val="00161BD9"/>
    <w:rsid w:val="00161BEC"/>
    <w:rsid w:val="001622C7"/>
    <w:rsid w:val="001625DF"/>
    <w:rsid w:val="001635FB"/>
    <w:rsid w:val="00163D1A"/>
    <w:rsid w:val="00164DDB"/>
    <w:rsid w:val="001659FB"/>
    <w:rsid w:val="00165CA9"/>
    <w:rsid w:val="00165EA9"/>
    <w:rsid w:val="00165FD9"/>
    <w:rsid w:val="00166018"/>
    <w:rsid w:val="00166112"/>
    <w:rsid w:val="00170528"/>
    <w:rsid w:val="00173451"/>
    <w:rsid w:val="00173745"/>
    <w:rsid w:val="00174819"/>
    <w:rsid w:val="00174C88"/>
    <w:rsid w:val="00175A9A"/>
    <w:rsid w:val="00175CEC"/>
    <w:rsid w:val="00177FB1"/>
    <w:rsid w:val="00180117"/>
    <w:rsid w:val="001801DA"/>
    <w:rsid w:val="001803A2"/>
    <w:rsid w:val="00180CED"/>
    <w:rsid w:val="00180E68"/>
    <w:rsid w:val="0018132D"/>
    <w:rsid w:val="00181797"/>
    <w:rsid w:val="0018216E"/>
    <w:rsid w:val="001822B6"/>
    <w:rsid w:val="0018255F"/>
    <w:rsid w:val="00183B3E"/>
    <w:rsid w:val="00183B63"/>
    <w:rsid w:val="00183CAA"/>
    <w:rsid w:val="00183CCB"/>
    <w:rsid w:val="00183E44"/>
    <w:rsid w:val="00184AA1"/>
    <w:rsid w:val="00184B8C"/>
    <w:rsid w:val="00185460"/>
    <w:rsid w:val="00185770"/>
    <w:rsid w:val="00185C38"/>
    <w:rsid w:val="00185D52"/>
    <w:rsid w:val="0018631C"/>
    <w:rsid w:val="00186420"/>
    <w:rsid w:val="00187AA2"/>
    <w:rsid w:val="00187B6A"/>
    <w:rsid w:val="00187D34"/>
    <w:rsid w:val="001906CF"/>
    <w:rsid w:val="0019189A"/>
    <w:rsid w:val="00192CEE"/>
    <w:rsid w:val="001940F0"/>
    <w:rsid w:val="00194307"/>
    <w:rsid w:val="0019449D"/>
    <w:rsid w:val="0019504C"/>
    <w:rsid w:val="00195094"/>
    <w:rsid w:val="0019524E"/>
    <w:rsid w:val="00195374"/>
    <w:rsid w:val="00196F4D"/>
    <w:rsid w:val="001977F8"/>
    <w:rsid w:val="001A0707"/>
    <w:rsid w:val="001A10ED"/>
    <w:rsid w:val="001A170A"/>
    <w:rsid w:val="001A58C1"/>
    <w:rsid w:val="001A710D"/>
    <w:rsid w:val="001A7B4D"/>
    <w:rsid w:val="001B00BD"/>
    <w:rsid w:val="001B0431"/>
    <w:rsid w:val="001B071F"/>
    <w:rsid w:val="001B09C1"/>
    <w:rsid w:val="001B0A7C"/>
    <w:rsid w:val="001B1755"/>
    <w:rsid w:val="001B22C9"/>
    <w:rsid w:val="001B2314"/>
    <w:rsid w:val="001B2510"/>
    <w:rsid w:val="001B2C9F"/>
    <w:rsid w:val="001B2FB3"/>
    <w:rsid w:val="001B34AA"/>
    <w:rsid w:val="001B37C3"/>
    <w:rsid w:val="001B4BD6"/>
    <w:rsid w:val="001B5248"/>
    <w:rsid w:val="001B688F"/>
    <w:rsid w:val="001B6B12"/>
    <w:rsid w:val="001B6E20"/>
    <w:rsid w:val="001C014C"/>
    <w:rsid w:val="001C192B"/>
    <w:rsid w:val="001C20F6"/>
    <w:rsid w:val="001C2305"/>
    <w:rsid w:val="001C2316"/>
    <w:rsid w:val="001C28E5"/>
    <w:rsid w:val="001C2B95"/>
    <w:rsid w:val="001C2E29"/>
    <w:rsid w:val="001C2E79"/>
    <w:rsid w:val="001C3D05"/>
    <w:rsid w:val="001C482D"/>
    <w:rsid w:val="001C49CF"/>
    <w:rsid w:val="001C4E24"/>
    <w:rsid w:val="001C5ABC"/>
    <w:rsid w:val="001C6029"/>
    <w:rsid w:val="001C6470"/>
    <w:rsid w:val="001C648D"/>
    <w:rsid w:val="001C6E87"/>
    <w:rsid w:val="001C7040"/>
    <w:rsid w:val="001C77C6"/>
    <w:rsid w:val="001C7983"/>
    <w:rsid w:val="001D1B01"/>
    <w:rsid w:val="001D2086"/>
    <w:rsid w:val="001D404B"/>
    <w:rsid w:val="001D43A1"/>
    <w:rsid w:val="001D5070"/>
    <w:rsid w:val="001D6205"/>
    <w:rsid w:val="001D62B3"/>
    <w:rsid w:val="001D7226"/>
    <w:rsid w:val="001D751A"/>
    <w:rsid w:val="001E07F3"/>
    <w:rsid w:val="001E0D4D"/>
    <w:rsid w:val="001E3500"/>
    <w:rsid w:val="001E3641"/>
    <w:rsid w:val="001E42E7"/>
    <w:rsid w:val="001E5DEF"/>
    <w:rsid w:val="001E5EAD"/>
    <w:rsid w:val="001E69AE"/>
    <w:rsid w:val="001E6AF3"/>
    <w:rsid w:val="001E6F31"/>
    <w:rsid w:val="001E78CF"/>
    <w:rsid w:val="001E7A9D"/>
    <w:rsid w:val="001F0B76"/>
    <w:rsid w:val="001F0C69"/>
    <w:rsid w:val="001F0F68"/>
    <w:rsid w:val="001F119A"/>
    <w:rsid w:val="001F2CFD"/>
    <w:rsid w:val="001F3297"/>
    <w:rsid w:val="001F3368"/>
    <w:rsid w:val="001F3DD2"/>
    <w:rsid w:val="001F4F3D"/>
    <w:rsid w:val="001F5864"/>
    <w:rsid w:val="001F5B2C"/>
    <w:rsid w:val="001F5D66"/>
    <w:rsid w:val="001F6B27"/>
    <w:rsid w:val="001F7869"/>
    <w:rsid w:val="001F7C1A"/>
    <w:rsid w:val="00201358"/>
    <w:rsid w:val="00201EB8"/>
    <w:rsid w:val="002020F9"/>
    <w:rsid w:val="00202173"/>
    <w:rsid w:val="002026A8"/>
    <w:rsid w:val="00202C72"/>
    <w:rsid w:val="00202DAE"/>
    <w:rsid w:val="00203381"/>
    <w:rsid w:val="00204A18"/>
    <w:rsid w:val="002061AC"/>
    <w:rsid w:val="00206585"/>
    <w:rsid w:val="00210BE4"/>
    <w:rsid w:val="0021139D"/>
    <w:rsid w:val="00211413"/>
    <w:rsid w:val="00211858"/>
    <w:rsid w:val="00211938"/>
    <w:rsid w:val="00211ED8"/>
    <w:rsid w:val="002123E9"/>
    <w:rsid w:val="00212BD1"/>
    <w:rsid w:val="002130BE"/>
    <w:rsid w:val="00213909"/>
    <w:rsid w:val="00213C37"/>
    <w:rsid w:val="00213D45"/>
    <w:rsid w:val="00214F81"/>
    <w:rsid w:val="00215CD7"/>
    <w:rsid w:val="00215F6F"/>
    <w:rsid w:val="00216432"/>
    <w:rsid w:val="00216B27"/>
    <w:rsid w:val="00216BA4"/>
    <w:rsid w:val="00216F78"/>
    <w:rsid w:val="00217D76"/>
    <w:rsid w:val="00217E1A"/>
    <w:rsid w:val="002203BE"/>
    <w:rsid w:val="002208AD"/>
    <w:rsid w:val="00221046"/>
    <w:rsid w:val="00221883"/>
    <w:rsid w:val="00222C35"/>
    <w:rsid w:val="0022393C"/>
    <w:rsid w:val="0022472F"/>
    <w:rsid w:val="00224DE2"/>
    <w:rsid w:val="00225665"/>
    <w:rsid w:val="00225F54"/>
    <w:rsid w:val="00225FB4"/>
    <w:rsid w:val="0022616E"/>
    <w:rsid w:val="002262B0"/>
    <w:rsid w:val="002273DA"/>
    <w:rsid w:val="00227A8F"/>
    <w:rsid w:val="00227DB8"/>
    <w:rsid w:val="002301A3"/>
    <w:rsid w:val="00230A48"/>
    <w:rsid w:val="00230ED4"/>
    <w:rsid w:val="00232665"/>
    <w:rsid w:val="00232722"/>
    <w:rsid w:val="002327D5"/>
    <w:rsid w:val="00232AA1"/>
    <w:rsid w:val="002333F3"/>
    <w:rsid w:val="00234315"/>
    <w:rsid w:val="002349AC"/>
    <w:rsid w:val="00234F9E"/>
    <w:rsid w:val="002350E2"/>
    <w:rsid w:val="002369C7"/>
    <w:rsid w:val="00236BD0"/>
    <w:rsid w:val="00236D28"/>
    <w:rsid w:val="00236FFC"/>
    <w:rsid w:val="002371DD"/>
    <w:rsid w:val="00237AAE"/>
    <w:rsid w:val="00237DA4"/>
    <w:rsid w:val="00240C46"/>
    <w:rsid w:val="0024103B"/>
    <w:rsid w:val="0024128E"/>
    <w:rsid w:val="00241BCC"/>
    <w:rsid w:val="00241E41"/>
    <w:rsid w:val="0024332B"/>
    <w:rsid w:val="0024353F"/>
    <w:rsid w:val="00243D88"/>
    <w:rsid w:val="002453B5"/>
    <w:rsid w:val="00245411"/>
    <w:rsid w:val="00245434"/>
    <w:rsid w:val="00247152"/>
    <w:rsid w:val="00247159"/>
    <w:rsid w:val="0024732F"/>
    <w:rsid w:val="0024776E"/>
    <w:rsid w:val="002477C3"/>
    <w:rsid w:val="0024797A"/>
    <w:rsid w:val="00247CD5"/>
    <w:rsid w:val="00250EC2"/>
    <w:rsid w:val="002510A1"/>
    <w:rsid w:val="002511A3"/>
    <w:rsid w:val="00251475"/>
    <w:rsid w:val="00252AC3"/>
    <w:rsid w:val="00254176"/>
    <w:rsid w:val="0025489A"/>
    <w:rsid w:val="002548DA"/>
    <w:rsid w:val="00254F20"/>
    <w:rsid w:val="002551B6"/>
    <w:rsid w:val="0025550D"/>
    <w:rsid w:val="002565DE"/>
    <w:rsid w:val="00256B35"/>
    <w:rsid w:val="00256B5B"/>
    <w:rsid w:val="00256BB3"/>
    <w:rsid w:val="002579CC"/>
    <w:rsid w:val="00257CFB"/>
    <w:rsid w:val="00257FBA"/>
    <w:rsid w:val="0026006E"/>
    <w:rsid w:val="00260353"/>
    <w:rsid w:val="00260CCD"/>
    <w:rsid w:val="00260DCF"/>
    <w:rsid w:val="00261244"/>
    <w:rsid w:val="00261662"/>
    <w:rsid w:val="00261AE7"/>
    <w:rsid w:val="00262917"/>
    <w:rsid w:val="00263182"/>
    <w:rsid w:val="002640F6"/>
    <w:rsid w:val="00264431"/>
    <w:rsid w:val="00265100"/>
    <w:rsid w:val="00265A2C"/>
    <w:rsid w:val="00265FB8"/>
    <w:rsid w:val="00266C24"/>
    <w:rsid w:val="00266C9D"/>
    <w:rsid w:val="00267676"/>
    <w:rsid w:val="00267EB5"/>
    <w:rsid w:val="00270098"/>
    <w:rsid w:val="002700CD"/>
    <w:rsid w:val="0027058D"/>
    <w:rsid w:val="002705F3"/>
    <w:rsid w:val="0027097A"/>
    <w:rsid w:val="00270D71"/>
    <w:rsid w:val="0027164E"/>
    <w:rsid w:val="00272AA7"/>
    <w:rsid w:val="0027300E"/>
    <w:rsid w:val="00273117"/>
    <w:rsid w:val="002740E1"/>
    <w:rsid w:val="002742FF"/>
    <w:rsid w:val="00274D42"/>
    <w:rsid w:val="00274EBC"/>
    <w:rsid w:val="002762BE"/>
    <w:rsid w:val="00276DE5"/>
    <w:rsid w:val="002770C9"/>
    <w:rsid w:val="0027775B"/>
    <w:rsid w:val="00280858"/>
    <w:rsid w:val="00280C4E"/>
    <w:rsid w:val="00280DF4"/>
    <w:rsid w:val="00281120"/>
    <w:rsid w:val="0028129C"/>
    <w:rsid w:val="002819C0"/>
    <w:rsid w:val="00281E3A"/>
    <w:rsid w:val="00281F8F"/>
    <w:rsid w:val="00281FDB"/>
    <w:rsid w:val="002820AC"/>
    <w:rsid w:val="00282472"/>
    <w:rsid w:val="00282BB6"/>
    <w:rsid w:val="00282EEB"/>
    <w:rsid w:val="00283EB4"/>
    <w:rsid w:val="00284437"/>
    <w:rsid w:val="002850FF"/>
    <w:rsid w:val="00286935"/>
    <w:rsid w:val="00286C3E"/>
    <w:rsid w:val="00286C67"/>
    <w:rsid w:val="00287660"/>
    <w:rsid w:val="002877DF"/>
    <w:rsid w:val="0028788C"/>
    <w:rsid w:val="002905A8"/>
    <w:rsid w:val="00291704"/>
    <w:rsid w:val="00291794"/>
    <w:rsid w:val="002918E4"/>
    <w:rsid w:val="00292688"/>
    <w:rsid w:val="0029320A"/>
    <w:rsid w:val="00293582"/>
    <w:rsid w:val="00293834"/>
    <w:rsid w:val="00293E0E"/>
    <w:rsid w:val="00295C23"/>
    <w:rsid w:val="00295F1D"/>
    <w:rsid w:val="00296161"/>
    <w:rsid w:val="00296555"/>
    <w:rsid w:val="00296958"/>
    <w:rsid w:val="00297412"/>
    <w:rsid w:val="00297478"/>
    <w:rsid w:val="00297DE6"/>
    <w:rsid w:val="002A0651"/>
    <w:rsid w:val="002A0781"/>
    <w:rsid w:val="002A099A"/>
    <w:rsid w:val="002A0A16"/>
    <w:rsid w:val="002A0CCD"/>
    <w:rsid w:val="002A0F78"/>
    <w:rsid w:val="002A1410"/>
    <w:rsid w:val="002A24E7"/>
    <w:rsid w:val="002A2657"/>
    <w:rsid w:val="002A2F86"/>
    <w:rsid w:val="002A315A"/>
    <w:rsid w:val="002A33B3"/>
    <w:rsid w:val="002A34BC"/>
    <w:rsid w:val="002A3C1E"/>
    <w:rsid w:val="002A3D73"/>
    <w:rsid w:val="002A3DD4"/>
    <w:rsid w:val="002A41C5"/>
    <w:rsid w:val="002A42E8"/>
    <w:rsid w:val="002A4A90"/>
    <w:rsid w:val="002A6B4B"/>
    <w:rsid w:val="002A6C33"/>
    <w:rsid w:val="002A6F11"/>
    <w:rsid w:val="002A78F0"/>
    <w:rsid w:val="002A7E5F"/>
    <w:rsid w:val="002A7ED1"/>
    <w:rsid w:val="002A7EFD"/>
    <w:rsid w:val="002B082E"/>
    <w:rsid w:val="002B1184"/>
    <w:rsid w:val="002B1A96"/>
    <w:rsid w:val="002B1EDC"/>
    <w:rsid w:val="002B2929"/>
    <w:rsid w:val="002B33A2"/>
    <w:rsid w:val="002B3DCE"/>
    <w:rsid w:val="002B3E46"/>
    <w:rsid w:val="002B4E21"/>
    <w:rsid w:val="002B5009"/>
    <w:rsid w:val="002B5266"/>
    <w:rsid w:val="002B5DFD"/>
    <w:rsid w:val="002B613F"/>
    <w:rsid w:val="002B66DE"/>
    <w:rsid w:val="002B6802"/>
    <w:rsid w:val="002B6979"/>
    <w:rsid w:val="002B6B45"/>
    <w:rsid w:val="002C1904"/>
    <w:rsid w:val="002C2A49"/>
    <w:rsid w:val="002C2B3C"/>
    <w:rsid w:val="002C2F26"/>
    <w:rsid w:val="002C33CC"/>
    <w:rsid w:val="002C38E0"/>
    <w:rsid w:val="002C3A5A"/>
    <w:rsid w:val="002C40A5"/>
    <w:rsid w:val="002C411A"/>
    <w:rsid w:val="002C4216"/>
    <w:rsid w:val="002C4409"/>
    <w:rsid w:val="002C5108"/>
    <w:rsid w:val="002C5252"/>
    <w:rsid w:val="002C59AB"/>
    <w:rsid w:val="002C5B48"/>
    <w:rsid w:val="002C5D96"/>
    <w:rsid w:val="002C6260"/>
    <w:rsid w:val="002C660B"/>
    <w:rsid w:val="002C6EB1"/>
    <w:rsid w:val="002C7CDC"/>
    <w:rsid w:val="002D03CD"/>
    <w:rsid w:val="002D14F6"/>
    <w:rsid w:val="002D17CE"/>
    <w:rsid w:val="002D198C"/>
    <w:rsid w:val="002D1DED"/>
    <w:rsid w:val="002D34C8"/>
    <w:rsid w:val="002D42E2"/>
    <w:rsid w:val="002D4438"/>
    <w:rsid w:val="002D49D0"/>
    <w:rsid w:val="002D5535"/>
    <w:rsid w:val="002D660B"/>
    <w:rsid w:val="002D7E4A"/>
    <w:rsid w:val="002E0D41"/>
    <w:rsid w:val="002E18F2"/>
    <w:rsid w:val="002E1B5C"/>
    <w:rsid w:val="002E1FE1"/>
    <w:rsid w:val="002E2603"/>
    <w:rsid w:val="002E28BC"/>
    <w:rsid w:val="002E2D88"/>
    <w:rsid w:val="002E32DD"/>
    <w:rsid w:val="002E3772"/>
    <w:rsid w:val="002E3A14"/>
    <w:rsid w:val="002E4CE1"/>
    <w:rsid w:val="002E51A1"/>
    <w:rsid w:val="002E5E4C"/>
    <w:rsid w:val="002E6184"/>
    <w:rsid w:val="002E6416"/>
    <w:rsid w:val="002E6491"/>
    <w:rsid w:val="002E667E"/>
    <w:rsid w:val="002E6A35"/>
    <w:rsid w:val="002E7D00"/>
    <w:rsid w:val="002F02AC"/>
    <w:rsid w:val="002F030B"/>
    <w:rsid w:val="002F039D"/>
    <w:rsid w:val="002F08E7"/>
    <w:rsid w:val="002F08F0"/>
    <w:rsid w:val="002F0963"/>
    <w:rsid w:val="002F17C9"/>
    <w:rsid w:val="002F23E1"/>
    <w:rsid w:val="002F2CC3"/>
    <w:rsid w:val="002F3834"/>
    <w:rsid w:val="002F3E0B"/>
    <w:rsid w:val="002F4435"/>
    <w:rsid w:val="002F4716"/>
    <w:rsid w:val="002F4E5C"/>
    <w:rsid w:val="002F56EE"/>
    <w:rsid w:val="003007D8"/>
    <w:rsid w:val="00301057"/>
    <w:rsid w:val="003015D6"/>
    <w:rsid w:val="00301E6D"/>
    <w:rsid w:val="00301FB1"/>
    <w:rsid w:val="00301FFE"/>
    <w:rsid w:val="00303E01"/>
    <w:rsid w:val="0030485D"/>
    <w:rsid w:val="003051A3"/>
    <w:rsid w:val="00305999"/>
    <w:rsid w:val="003059C6"/>
    <w:rsid w:val="003063B3"/>
    <w:rsid w:val="00306D08"/>
    <w:rsid w:val="003070EA"/>
    <w:rsid w:val="0030791E"/>
    <w:rsid w:val="00310215"/>
    <w:rsid w:val="0031021A"/>
    <w:rsid w:val="003106A9"/>
    <w:rsid w:val="003108AA"/>
    <w:rsid w:val="00310DD1"/>
    <w:rsid w:val="00311001"/>
    <w:rsid w:val="003114ED"/>
    <w:rsid w:val="00311924"/>
    <w:rsid w:val="00312345"/>
    <w:rsid w:val="003129AD"/>
    <w:rsid w:val="00312B38"/>
    <w:rsid w:val="00313934"/>
    <w:rsid w:val="00313C6D"/>
    <w:rsid w:val="00313F34"/>
    <w:rsid w:val="003141F8"/>
    <w:rsid w:val="00314697"/>
    <w:rsid w:val="00314BF7"/>
    <w:rsid w:val="00314C5E"/>
    <w:rsid w:val="00315252"/>
    <w:rsid w:val="00315E5A"/>
    <w:rsid w:val="00316ACA"/>
    <w:rsid w:val="00316D0F"/>
    <w:rsid w:val="0032054F"/>
    <w:rsid w:val="0032092B"/>
    <w:rsid w:val="00320937"/>
    <w:rsid w:val="00320BC3"/>
    <w:rsid w:val="00320C3D"/>
    <w:rsid w:val="00320DB1"/>
    <w:rsid w:val="00320FA1"/>
    <w:rsid w:val="00321133"/>
    <w:rsid w:val="00321CF7"/>
    <w:rsid w:val="003220B2"/>
    <w:rsid w:val="00322874"/>
    <w:rsid w:val="0032352E"/>
    <w:rsid w:val="00324130"/>
    <w:rsid w:val="00324762"/>
    <w:rsid w:val="0032515A"/>
    <w:rsid w:val="00325394"/>
    <w:rsid w:val="0032628A"/>
    <w:rsid w:val="0032782A"/>
    <w:rsid w:val="00327897"/>
    <w:rsid w:val="00327D25"/>
    <w:rsid w:val="00327E7A"/>
    <w:rsid w:val="003309FB"/>
    <w:rsid w:val="00330D52"/>
    <w:rsid w:val="003314E3"/>
    <w:rsid w:val="00331F66"/>
    <w:rsid w:val="00332233"/>
    <w:rsid w:val="00333404"/>
    <w:rsid w:val="0033366D"/>
    <w:rsid w:val="0033369D"/>
    <w:rsid w:val="003339C5"/>
    <w:rsid w:val="00334810"/>
    <w:rsid w:val="00334F5C"/>
    <w:rsid w:val="00335AC5"/>
    <w:rsid w:val="00335B9B"/>
    <w:rsid w:val="00335E37"/>
    <w:rsid w:val="00335FF8"/>
    <w:rsid w:val="00336342"/>
    <w:rsid w:val="0033735D"/>
    <w:rsid w:val="003374EA"/>
    <w:rsid w:val="00337D5B"/>
    <w:rsid w:val="003402E5"/>
    <w:rsid w:val="00340B59"/>
    <w:rsid w:val="00340FAD"/>
    <w:rsid w:val="00341062"/>
    <w:rsid w:val="003413FC"/>
    <w:rsid w:val="0034202C"/>
    <w:rsid w:val="003424C9"/>
    <w:rsid w:val="003425CE"/>
    <w:rsid w:val="00342D8D"/>
    <w:rsid w:val="00342DD4"/>
    <w:rsid w:val="00343AAF"/>
    <w:rsid w:val="00343EF0"/>
    <w:rsid w:val="003442B3"/>
    <w:rsid w:val="00344567"/>
    <w:rsid w:val="003467AD"/>
    <w:rsid w:val="003467F1"/>
    <w:rsid w:val="00346B88"/>
    <w:rsid w:val="00346F17"/>
    <w:rsid w:val="003479B3"/>
    <w:rsid w:val="00347DD6"/>
    <w:rsid w:val="00347E43"/>
    <w:rsid w:val="00347F91"/>
    <w:rsid w:val="003500E0"/>
    <w:rsid w:val="0035036D"/>
    <w:rsid w:val="003514B6"/>
    <w:rsid w:val="003522DC"/>
    <w:rsid w:val="003525F8"/>
    <w:rsid w:val="00353189"/>
    <w:rsid w:val="00353E39"/>
    <w:rsid w:val="00355C0D"/>
    <w:rsid w:val="0035671B"/>
    <w:rsid w:val="0035727F"/>
    <w:rsid w:val="003574CC"/>
    <w:rsid w:val="003578B7"/>
    <w:rsid w:val="00360D4E"/>
    <w:rsid w:val="003612C8"/>
    <w:rsid w:val="003617D3"/>
    <w:rsid w:val="00361B55"/>
    <w:rsid w:val="00362107"/>
    <w:rsid w:val="003625C8"/>
    <w:rsid w:val="00362705"/>
    <w:rsid w:val="00362C78"/>
    <w:rsid w:val="00363DD5"/>
    <w:rsid w:val="00365693"/>
    <w:rsid w:val="003659A5"/>
    <w:rsid w:val="00365EC2"/>
    <w:rsid w:val="0036668B"/>
    <w:rsid w:val="003671B1"/>
    <w:rsid w:val="003674D7"/>
    <w:rsid w:val="0036756E"/>
    <w:rsid w:val="003677FF"/>
    <w:rsid w:val="003678ED"/>
    <w:rsid w:val="003679A6"/>
    <w:rsid w:val="00367A5C"/>
    <w:rsid w:val="003708AA"/>
    <w:rsid w:val="00371867"/>
    <w:rsid w:val="00373019"/>
    <w:rsid w:val="00373600"/>
    <w:rsid w:val="00373B2D"/>
    <w:rsid w:val="003740A9"/>
    <w:rsid w:val="00374209"/>
    <w:rsid w:val="003748F9"/>
    <w:rsid w:val="00374FD6"/>
    <w:rsid w:val="00375851"/>
    <w:rsid w:val="00375940"/>
    <w:rsid w:val="00375ED6"/>
    <w:rsid w:val="00375EE4"/>
    <w:rsid w:val="00377972"/>
    <w:rsid w:val="003779C6"/>
    <w:rsid w:val="00380805"/>
    <w:rsid w:val="003811DE"/>
    <w:rsid w:val="0038149E"/>
    <w:rsid w:val="0038151B"/>
    <w:rsid w:val="00381740"/>
    <w:rsid w:val="00381897"/>
    <w:rsid w:val="00382356"/>
    <w:rsid w:val="003829C1"/>
    <w:rsid w:val="00382C06"/>
    <w:rsid w:val="00384D75"/>
    <w:rsid w:val="00385323"/>
    <w:rsid w:val="003854AF"/>
    <w:rsid w:val="00385F97"/>
    <w:rsid w:val="003868C5"/>
    <w:rsid w:val="00386A1F"/>
    <w:rsid w:val="00386CB7"/>
    <w:rsid w:val="003874FE"/>
    <w:rsid w:val="003879EC"/>
    <w:rsid w:val="00387C6B"/>
    <w:rsid w:val="00392660"/>
    <w:rsid w:val="0039354B"/>
    <w:rsid w:val="00393DF8"/>
    <w:rsid w:val="0039579B"/>
    <w:rsid w:val="00395DCF"/>
    <w:rsid w:val="003962F3"/>
    <w:rsid w:val="003969A4"/>
    <w:rsid w:val="00396AE4"/>
    <w:rsid w:val="00397043"/>
    <w:rsid w:val="003976A0"/>
    <w:rsid w:val="003A0313"/>
    <w:rsid w:val="003A1B7A"/>
    <w:rsid w:val="003A1F3F"/>
    <w:rsid w:val="003A2446"/>
    <w:rsid w:val="003A2556"/>
    <w:rsid w:val="003A283A"/>
    <w:rsid w:val="003A2BA0"/>
    <w:rsid w:val="003A2BC1"/>
    <w:rsid w:val="003A2CE4"/>
    <w:rsid w:val="003A3C1E"/>
    <w:rsid w:val="003A40DD"/>
    <w:rsid w:val="003A432F"/>
    <w:rsid w:val="003A434D"/>
    <w:rsid w:val="003A49BC"/>
    <w:rsid w:val="003A4D3D"/>
    <w:rsid w:val="003A530B"/>
    <w:rsid w:val="003A53A4"/>
    <w:rsid w:val="003A5A46"/>
    <w:rsid w:val="003A620F"/>
    <w:rsid w:val="003A6A32"/>
    <w:rsid w:val="003A768C"/>
    <w:rsid w:val="003B02B4"/>
    <w:rsid w:val="003B03FE"/>
    <w:rsid w:val="003B079F"/>
    <w:rsid w:val="003B1603"/>
    <w:rsid w:val="003B1882"/>
    <w:rsid w:val="003B195D"/>
    <w:rsid w:val="003B1A23"/>
    <w:rsid w:val="003B1D2A"/>
    <w:rsid w:val="003B1E44"/>
    <w:rsid w:val="003B2452"/>
    <w:rsid w:val="003B2552"/>
    <w:rsid w:val="003B4375"/>
    <w:rsid w:val="003B4614"/>
    <w:rsid w:val="003B4F82"/>
    <w:rsid w:val="003B5C01"/>
    <w:rsid w:val="003B7461"/>
    <w:rsid w:val="003C0078"/>
    <w:rsid w:val="003C07F0"/>
    <w:rsid w:val="003C15FA"/>
    <w:rsid w:val="003C2627"/>
    <w:rsid w:val="003C2A9F"/>
    <w:rsid w:val="003C2C80"/>
    <w:rsid w:val="003C3B82"/>
    <w:rsid w:val="003C45F5"/>
    <w:rsid w:val="003C4B3F"/>
    <w:rsid w:val="003C4E91"/>
    <w:rsid w:val="003C51AD"/>
    <w:rsid w:val="003C5272"/>
    <w:rsid w:val="003C5856"/>
    <w:rsid w:val="003C5902"/>
    <w:rsid w:val="003C6B28"/>
    <w:rsid w:val="003C6BDA"/>
    <w:rsid w:val="003C6D22"/>
    <w:rsid w:val="003C7191"/>
    <w:rsid w:val="003C7A46"/>
    <w:rsid w:val="003D0613"/>
    <w:rsid w:val="003D07D9"/>
    <w:rsid w:val="003D0D35"/>
    <w:rsid w:val="003D201B"/>
    <w:rsid w:val="003D2C63"/>
    <w:rsid w:val="003D3E50"/>
    <w:rsid w:val="003D42CD"/>
    <w:rsid w:val="003D4E3B"/>
    <w:rsid w:val="003D59A7"/>
    <w:rsid w:val="003D628D"/>
    <w:rsid w:val="003D64D4"/>
    <w:rsid w:val="003D66D3"/>
    <w:rsid w:val="003D6838"/>
    <w:rsid w:val="003D7249"/>
    <w:rsid w:val="003D742F"/>
    <w:rsid w:val="003D753B"/>
    <w:rsid w:val="003D7D7E"/>
    <w:rsid w:val="003E0C82"/>
    <w:rsid w:val="003E0E0F"/>
    <w:rsid w:val="003E165A"/>
    <w:rsid w:val="003E25A3"/>
    <w:rsid w:val="003E25D6"/>
    <w:rsid w:val="003E2D38"/>
    <w:rsid w:val="003E3940"/>
    <w:rsid w:val="003E4299"/>
    <w:rsid w:val="003E4EF7"/>
    <w:rsid w:val="003E61C4"/>
    <w:rsid w:val="003E686E"/>
    <w:rsid w:val="003E7322"/>
    <w:rsid w:val="003E79DA"/>
    <w:rsid w:val="003F0EF2"/>
    <w:rsid w:val="003F0F1A"/>
    <w:rsid w:val="003F375C"/>
    <w:rsid w:val="003F38EF"/>
    <w:rsid w:val="003F3F03"/>
    <w:rsid w:val="003F4C45"/>
    <w:rsid w:val="003F4D44"/>
    <w:rsid w:val="003F5316"/>
    <w:rsid w:val="003F671C"/>
    <w:rsid w:val="003F77F3"/>
    <w:rsid w:val="00400B19"/>
    <w:rsid w:val="00400B56"/>
    <w:rsid w:val="00400BA7"/>
    <w:rsid w:val="00400CF4"/>
    <w:rsid w:val="00401E36"/>
    <w:rsid w:val="0040285C"/>
    <w:rsid w:val="00402F6D"/>
    <w:rsid w:val="004036CB"/>
    <w:rsid w:val="004037FF"/>
    <w:rsid w:val="00404093"/>
    <w:rsid w:val="00404354"/>
    <w:rsid w:val="00404AC4"/>
    <w:rsid w:val="00404B2B"/>
    <w:rsid w:val="00404C84"/>
    <w:rsid w:val="00404E93"/>
    <w:rsid w:val="004055FE"/>
    <w:rsid w:val="00405855"/>
    <w:rsid w:val="004058A5"/>
    <w:rsid w:val="00405FEB"/>
    <w:rsid w:val="004069E5"/>
    <w:rsid w:val="004074D0"/>
    <w:rsid w:val="00410717"/>
    <w:rsid w:val="004110F5"/>
    <w:rsid w:val="004115B9"/>
    <w:rsid w:val="004116A7"/>
    <w:rsid w:val="00411F06"/>
    <w:rsid w:val="0041226B"/>
    <w:rsid w:val="00412AF6"/>
    <w:rsid w:val="00412B4D"/>
    <w:rsid w:val="00412ECC"/>
    <w:rsid w:val="0041335F"/>
    <w:rsid w:val="00413BA7"/>
    <w:rsid w:val="00415082"/>
    <w:rsid w:val="00415B17"/>
    <w:rsid w:val="00415ECC"/>
    <w:rsid w:val="0041620F"/>
    <w:rsid w:val="004164CA"/>
    <w:rsid w:val="00416760"/>
    <w:rsid w:val="004169F0"/>
    <w:rsid w:val="00416FC0"/>
    <w:rsid w:val="00417057"/>
    <w:rsid w:val="00417190"/>
    <w:rsid w:val="0041728F"/>
    <w:rsid w:val="00417791"/>
    <w:rsid w:val="0041784B"/>
    <w:rsid w:val="004202B3"/>
    <w:rsid w:val="0042046F"/>
    <w:rsid w:val="004207E3"/>
    <w:rsid w:val="004218B7"/>
    <w:rsid w:val="0042273A"/>
    <w:rsid w:val="00422F9C"/>
    <w:rsid w:val="004231A3"/>
    <w:rsid w:val="00423D0B"/>
    <w:rsid w:val="00424E75"/>
    <w:rsid w:val="004258FF"/>
    <w:rsid w:val="00425A80"/>
    <w:rsid w:val="00426A9F"/>
    <w:rsid w:val="00427028"/>
    <w:rsid w:val="004275BA"/>
    <w:rsid w:val="004302A1"/>
    <w:rsid w:val="00430345"/>
    <w:rsid w:val="00430BBC"/>
    <w:rsid w:val="004312E9"/>
    <w:rsid w:val="004314F2"/>
    <w:rsid w:val="00432A26"/>
    <w:rsid w:val="00432CF3"/>
    <w:rsid w:val="00432E2D"/>
    <w:rsid w:val="00432EEE"/>
    <w:rsid w:val="0043360B"/>
    <w:rsid w:val="00433CE1"/>
    <w:rsid w:val="0043419F"/>
    <w:rsid w:val="0043428A"/>
    <w:rsid w:val="00434313"/>
    <w:rsid w:val="0043445E"/>
    <w:rsid w:val="00434613"/>
    <w:rsid w:val="00434677"/>
    <w:rsid w:val="00435427"/>
    <w:rsid w:val="00435D06"/>
    <w:rsid w:val="00435E99"/>
    <w:rsid w:val="00436B44"/>
    <w:rsid w:val="004372B5"/>
    <w:rsid w:val="0043746E"/>
    <w:rsid w:val="00437F20"/>
    <w:rsid w:val="004400A8"/>
    <w:rsid w:val="00441FD5"/>
    <w:rsid w:val="004425EF"/>
    <w:rsid w:val="00442A3A"/>
    <w:rsid w:val="00442D65"/>
    <w:rsid w:val="0044326C"/>
    <w:rsid w:val="004432C2"/>
    <w:rsid w:val="00443699"/>
    <w:rsid w:val="00444328"/>
    <w:rsid w:val="0044461E"/>
    <w:rsid w:val="00444B6A"/>
    <w:rsid w:val="00445320"/>
    <w:rsid w:val="00445B2D"/>
    <w:rsid w:val="00445EA8"/>
    <w:rsid w:val="004462B3"/>
    <w:rsid w:val="00446E4D"/>
    <w:rsid w:val="00446FB0"/>
    <w:rsid w:val="004470A0"/>
    <w:rsid w:val="00447603"/>
    <w:rsid w:val="00447D32"/>
    <w:rsid w:val="00450AC2"/>
    <w:rsid w:val="00450E0D"/>
    <w:rsid w:val="00452C5A"/>
    <w:rsid w:val="00453A12"/>
    <w:rsid w:val="00453D73"/>
    <w:rsid w:val="00453D8B"/>
    <w:rsid w:val="00454214"/>
    <w:rsid w:val="0045455B"/>
    <w:rsid w:val="00454747"/>
    <w:rsid w:val="004553E7"/>
    <w:rsid w:val="00455798"/>
    <w:rsid w:val="00455E33"/>
    <w:rsid w:val="00455ED3"/>
    <w:rsid w:val="004563B5"/>
    <w:rsid w:val="0045652E"/>
    <w:rsid w:val="004565F2"/>
    <w:rsid w:val="00456E22"/>
    <w:rsid w:val="0045702F"/>
    <w:rsid w:val="00457501"/>
    <w:rsid w:val="00457737"/>
    <w:rsid w:val="00457C43"/>
    <w:rsid w:val="00457E36"/>
    <w:rsid w:val="00457EE3"/>
    <w:rsid w:val="00460241"/>
    <w:rsid w:val="00460C1F"/>
    <w:rsid w:val="00460F6C"/>
    <w:rsid w:val="00461ED2"/>
    <w:rsid w:val="00462B8A"/>
    <w:rsid w:val="004641CF"/>
    <w:rsid w:val="00464ABB"/>
    <w:rsid w:val="00465AF6"/>
    <w:rsid w:val="00465B8F"/>
    <w:rsid w:val="00465EC7"/>
    <w:rsid w:val="00465FA1"/>
    <w:rsid w:val="00466631"/>
    <w:rsid w:val="00466C21"/>
    <w:rsid w:val="00466C46"/>
    <w:rsid w:val="00466CA6"/>
    <w:rsid w:val="00467A54"/>
    <w:rsid w:val="00467E8A"/>
    <w:rsid w:val="004701B5"/>
    <w:rsid w:val="00470485"/>
    <w:rsid w:val="0047063F"/>
    <w:rsid w:val="00470858"/>
    <w:rsid w:val="0047172E"/>
    <w:rsid w:val="00471DE6"/>
    <w:rsid w:val="0047225F"/>
    <w:rsid w:val="0047267E"/>
    <w:rsid w:val="00472741"/>
    <w:rsid w:val="0047318F"/>
    <w:rsid w:val="0047379E"/>
    <w:rsid w:val="004737F1"/>
    <w:rsid w:val="004743FF"/>
    <w:rsid w:val="0047441C"/>
    <w:rsid w:val="0047467B"/>
    <w:rsid w:val="004754ED"/>
    <w:rsid w:val="00475D48"/>
    <w:rsid w:val="00476E78"/>
    <w:rsid w:val="004770A3"/>
    <w:rsid w:val="00477258"/>
    <w:rsid w:val="0047753A"/>
    <w:rsid w:val="004800B1"/>
    <w:rsid w:val="00480EB5"/>
    <w:rsid w:val="00481C27"/>
    <w:rsid w:val="0048271E"/>
    <w:rsid w:val="00482781"/>
    <w:rsid w:val="00482A16"/>
    <w:rsid w:val="0048313F"/>
    <w:rsid w:val="00483197"/>
    <w:rsid w:val="00483F39"/>
    <w:rsid w:val="00483FBD"/>
    <w:rsid w:val="00484C11"/>
    <w:rsid w:val="00484E52"/>
    <w:rsid w:val="00484E97"/>
    <w:rsid w:val="0048509F"/>
    <w:rsid w:val="00485A93"/>
    <w:rsid w:val="00485C01"/>
    <w:rsid w:val="00485DC7"/>
    <w:rsid w:val="004868B5"/>
    <w:rsid w:val="00486DD0"/>
    <w:rsid w:val="004874E9"/>
    <w:rsid w:val="0048770D"/>
    <w:rsid w:val="00490070"/>
    <w:rsid w:val="00491A5D"/>
    <w:rsid w:val="0049224A"/>
    <w:rsid w:val="004925AD"/>
    <w:rsid w:val="0049270E"/>
    <w:rsid w:val="00492A03"/>
    <w:rsid w:val="00492C1F"/>
    <w:rsid w:val="00492F9F"/>
    <w:rsid w:val="00492FEF"/>
    <w:rsid w:val="004945F0"/>
    <w:rsid w:val="00494E3B"/>
    <w:rsid w:val="00495185"/>
    <w:rsid w:val="0049552D"/>
    <w:rsid w:val="00496591"/>
    <w:rsid w:val="00496778"/>
    <w:rsid w:val="0049729B"/>
    <w:rsid w:val="00497787"/>
    <w:rsid w:val="00497DD4"/>
    <w:rsid w:val="004A0C4D"/>
    <w:rsid w:val="004A143B"/>
    <w:rsid w:val="004A3123"/>
    <w:rsid w:val="004A3570"/>
    <w:rsid w:val="004A3B6E"/>
    <w:rsid w:val="004A3BC2"/>
    <w:rsid w:val="004A3FA6"/>
    <w:rsid w:val="004A40DF"/>
    <w:rsid w:val="004A41FB"/>
    <w:rsid w:val="004A4306"/>
    <w:rsid w:val="004A4BD1"/>
    <w:rsid w:val="004A4D2C"/>
    <w:rsid w:val="004A5F82"/>
    <w:rsid w:val="004A60E6"/>
    <w:rsid w:val="004A62BE"/>
    <w:rsid w:val="004A64FB"/>
    <w:rsid w:val="004A6A91"/>
    <w:rsid w:val="004A6AA0"/>
    <w:rsid w:val="004A72ED"/>
    <w:rsid w:val="004A7CA9"/>
    <w:rsid w:val="004B00D7"/>
    <w:rsid w:val="004B0310"/>
    <w:rsid w:val="004B0497"/>
    <w:rsid w:val="004B0A61"/>
    <w:rsid w:val="004B1AC7"/>
    <w:rsid w:val="004B2306"/>
    <w:rsid w:val="004B2356"/>
    <w:rsid w:val="004B235C"/>
    <w:rsid w:val="004B2B18"/>
    <w:rsid w:val="004B2FA4"/>
    <w:rsid w:val="004B3EB2"/>
    <w:rsid w:val="004B43E8"/>
    <w:rsid w:val="004B467E"/>
    <w:rsid w:val="004B5CE6"/>
    <w:rsid w:val="004B5CFC"/>
    <w:rsid w:val="004B607A"/>
    <w:rsid w:val="004B6694"/>
    <w:rsid w:val="004B674A"/>
    <w:rsid w:val="004B6B44"/>
    <w:rsid w:val="004B712D"/>
    <w:rsid w:val="004B753F"/>
    <w:rsid w:val="004B7EB9"/>
    <w:rsid w:val="004C0329"/>
    <w:rsid w:val="004C0DC0"/>
    <w:rsid w:val="004C0F31"/>
    <w:rsid w:val="004C1F90"/>
    <w:rsid w:val="004C1FF5"/>
    <w:rsid w:val="004C20B3"/>
    <w:rsid w:val="004C235D"/>
    <w:rsid w:val="004C2A22"/>
    <w:rsid w:val="004C2C0B"/>
    <w:rsid w:val="004C3587"/>
    <w:rsid w:val="004C3D89"/>
    <w:rsid w:val="004C5707"/>
    <w:rsid w:val="004C5A72"/>
    <w:rsid w:val="004C5BC2"/>
    <w:rsid w:val="004C68D1"/>
    <w:rsid w:val="004C7589"/>
    <w:rsid w:val="004C775D"/>
    <w:rsid w:val="004C7C22"/>
    <w:rsid w:val="004C7DB3"/>
    <w:rsid w:val="004C7FFE"/>
    <w:rsid w:val="004D0671"/>
    <w:rsid w:val="004D19D1"/>
    <w:rsid w:val="004D2008"/>
    <w:rsid w:val="004D20A7"/>
    <w:rsid w:val="004D2754"/>
    <w:rsid w:val="004D2AD4"/>
    <w:rsid w:val="004D2C31"/>
    <w:rsid w:val="004D2E93"/>
    <w:rsid w:val="004D48E9"/>
    <w:rsid w:val="004D4BE0"/>
    <w:rsid w:val="004D4CB2"/>
    <w:rsid w:val="004D4D09"/>
    <w:rsid w:val="004D50E5"/>
    <w:rsid w:val="004D5CFF"/>
    <w:rsid w:val="004D61BB"/>
    <w:rsid w:val="004D6BA9"/>
    <w:rsid w:val="004D6DCC"/>
    <w:rsid w:val="004D73B3"/>
    <w:rsid w:val="004E0456"/>
    <w:rsid w:val="004E04EB"/>
    <w:rsid w:val="004E050C"/>
    <w:rsid w:val="004E0C48"/>
    <w:rsid w:val="004E1077"/>
    <w:rsid w:val="004E19E2"/>
    <w:rsid w:val="004E232F"/>
    <w:rsid w:val="004E29CE"/>
    <w:rsid w:val="004E393E"/>
    <w:rsid w:val="004E39CC"/>
    <w:rsid w:val="004E42A6"/>
    <w:rsid w:val="004E43BD"/>
    <w:rsid w:val="004E4A5A"/>
    <w:rsid w:val="004E7792"/>
    <w:rsid w:val="004F08CE"/>
    <w:rsid w:val="004F1603"/>
    <w:rsid w:val="004F2231"/>
    <w:rsid w:val="004F25A0"/>
    <w:rsid w:val="004F2B17"/>
    <w:rsid w:val="004F2F08"/>
    <w:rsid w:val="004F3041"/>
    <w:rsid w:val="004F317A"/>
    <w:rsid w:val="004F3600"/>
    <w:rsid w:val="004F40FE"/>
    <w:rsid w:val="004F4827"/>
    <w:rsid w:val="004F4A2A"/>
    <w:rsid w:val="004F4E6D"/>
    <w:rsid w:val="004F50CD"/>
    <w:rsid w:val="004F5298"/>
    <w:rsid w:val="004F5354"/>
    <w:rsid w:val="004F5AC8"/>
    <w:rsid w:val="004F6C41"/>
    <w:rsid w:val="004F6C77"/>
    <w:rsid w:val="004F6D24"/>
    <w:rsid w:val="004F6E10"/>
    <w:rsid w:val="004F7077"/>
    <w:rsid w:val="004F799D"/>
    <w:rsid w:val="00501287"/>
    <w:rsid w:val="00501CC0"/>
    <w:rsid w:val="00501FCF"/>
    <w:rsid w:val="00502B08"/>
    <w:rsid w:val="00503DF5"/>
    <w:rsid w:val="0050493F"/>
    <w:rsid w:val="00504A47"/>
    <w:rsid w:val="00504CB0"/>
    <w:rsid w:val="00506517"/>
    <w:rsid w:val="00506526"/>
    <w:rsid w:val="00506882"/>
    <w:rsid w:val="00506996"/>
    <w:rsid w:val="00506D2B"/>
    <w:rsid w:val="0050791C"/>
    <w:rsid w:val="00507DA3"/>
    <w:rsid w:val="00510138"/>
    <w:rsid w:val="005108AE"/>
    <w:rsid w:val="005109BF"/>
    <w:rsid w:val="00510F2C"/>
    <w:rsid w:val="005110D0"/>
    <w:rsid w:val="00511355"/>
    <w:rsid w:val="0051174D"/>
    <w:rsid w:val="005127EC"/>
    <w:rsid w:val="00512EB8"/>
    <w:rsid w:val="00512EDC"/>
    <w:rsid w:val="005135C2"/>
    <w:rsid w:val="005136AC"/>
    <w:rsid w:val="00513E23"/>
    <w:rsid w:val="00513EF6"/>
    <w:rsid w:val="005140E2"/>
    <w:rsid w:val="005141ED"/>
    <w:rsid w:val="005143F7"/>
    <w:rsid w:val="0051465A"/>
    <w:rsid w:val="00514964"/>
    <w:rsid w:val="00514A61"/>
    <w:rsid w:val="005165FC"/>
    <w:rsid w:val="0051687E"/>
    <w:rsid w:val="00516BBB"/>
    <w:rsid w:val="0051713C"/>
    <w:rsid w:val="005174C5"/>
    <w:rsid w:val="0051772D"/>
    <w:rsid w:val="00517C07"/>
    <w:rsid w:val="0052101C"/>
    <w:rsid w:val="00521FAC"/>
    <w:rsid w:val="0052259F"/>
    <w:rsid w:val="005225A7"/>
    <w:rsid w:val="005229FB"/>
    <w:rsid w:val="00522AEA"/>
    <w:rsid w:val="00523614"/>
    <w:rsid w:val="00524360"/>
    <w:rsid w:val="00524797"/>
    <w:rsid w:val="00524AD0"/>
    <w:rsid w:val="00524EE7"/>
    <w:rsid w:val="00526163"/>
    <w:rsid w:val="00526573"/>
    <w:rsid w:val="0052661E"/>
    <w:rsid w:val="00526939"/>
    <w:rsid w:val="00527248"/>
    <w:rsid w:val="00530220"/>
    <w:rsid w:val="00530507"/>
    <w:rsid w:val="00530DCC"/>
    <w:rsid w:val="005315F1"/>
    <w:rsid w:val="00532083"/>
    <w:rsid w:val="00532188"/>
    <w:rsid w:val="00532A60"/>
    <w:rsid w:val="005334EC"/>
    <w:rsid w:val="00533940"/>
    <w:rsid w:val="00536471"/>
    <w:rsid w:val="00536BAF"/>
    <w:rsid w:val="0053717D"/>
    <w:rsid w:val="00537938"/>
    <w:rsid w:val="00537B92"/>
    <w:rsid w:val="00537EAE"/>
    <w:rsid w:val="00537F9C"/>
    <w:rsid w:val="005401EA"/>
    <w:rsid w:val="00540E3E"/>
    <w:rsid w:val="00540EDB"/>
    <w:rsid w:val="00541898"/>
    <w:rsid w:val="00542242"/>
    <w:rsid w:val="005437C5"/>
    <w:rsid w:val="005438AA"/>
    <w:rsid w:val="005442FD"/>
    <w:rsid w:val="00544A2F"/>
    <w:rsid w:val="00545757"/>
    <w:rsid w:val="0054598C"/>
    <w:rsid w:val="0054669A"/>
    <w:rsid w:val="00546C9D"/>
    <w:rsid w:val="00546CD8"/>
    <w:rsid w:val="00547457"/>
    <w:rsid w:val="00547983"/>
    <w:rsid w:val="00550E6C"/>
    <w:rsid w:val="00550F3F"/>
    <w:rsid w:val="00551BAA"/>
    <w:rsid w:val="00551CC4"/>
    <w:rsid w:val="005534EF"/>
    <w:rsid w:val="0055384C"/>
    <w:rsid w:val="00553CC6"/>
    <w:rsid w:val="00553D48"/>
    <w:rsid w:val="0055509C"/>
    <w:rsid w:val="00556662"/>
    <w:rsid w:val="005566A3"/>
    <w:rsid w:val="00556711"/>
    <w:rsid w:val="005603E1"/>
    <w:rsid w:val="00560A2B"/>
    <w:rsid w:val="00561B7F"/>
    <w:rsid w:val="00561CD2"/>
    <w:rsid w:val="005620A3"/>
    <w:rsid w:val="005620C3"/>
    <w:rsid w:val="005622B6"/>
    <w:rsid w:val="00562923"/>
    <w:rsid w:val="00562A4D"/>
    <w:rsid w:val="00562E2A"/>
    <w:rsid w:val="00565439"/>
    <w:rsid w:val="00565494"/>
    <w:rsid w:val="00565BD5"/>
    <w:rsid w:val="00567F15"/>
    <w:rsid w:val="00571024"/>
    <w:rsid w:val="005712A8"/>
    <w:rsid w:val="00571549"/>
    <w:rsid w:val="00571D32"/>
    <w:rsid w:val="005731EE"/>
    <w:rsid w:val="00573353"/>
    <w:rsid w:val="0057439E"/>
    <w:rsid w:val="00575425"/>
    <w:rsid w:val="005758C5"/>
    <w:rsid w:val="005765E5"/>
    <w:rsid w:val="00576E75"/>
    <w:rsid w:val="00580934"/>
    <w:rsid w:val="0058160D"/>
    <w:rsid w:val="005816A4"/>
    <w:rsid w:val="0058575C"/>
    <w:rsid w:val="00585AB1"/>
    <w:rsid w:val="0058670A"/>
    <w:rsid w:val="00586D6E"/>
    <w:rsid w:val="00587125"/>
    <w:rsid w:val="0058719C"/>
    <w:rsid w:val="00587BA6"/>
    <w:rsid w:val="00587C15"/>
    <w:rsid w:val="005905B1"/>
    <w:rsid w:val="00590C24"/>
    <w:rsid w:val="005918BA"/>
    <w:rsid w:val="00592069"/>
    <w:rsid w:val="00592763"/>
    <w:rsid w:val="0059397D"/>
    <w:rsid w:val="00594CC6"/>
    <w:rsid w:val="005965EA"/>
    <w:rsid w:val="005968EB"/>
    <w:rsid w:val="00596B46"/>
    <w:rsid w:val="005976C3"/>
    <w:rsid w:val="005A06B7"/>
    <w:rsid w:val="005A1072"/>
    <w:rsid w:val="005A1125"/>
    <w:rsid w:val="005A1939"/>
    <w:rsid w:val="005A1C9A"/>
    <w:rsid w:val="005A1D95"/>
    <w:rsid w:val="005A262B"/>
    <w:rsid w:val="005A33A9"/>
    <w:rsid w:val="005A3411"/>
    <w:rsid w:val="005A35D2"/>
    <w:rsid w:val="005A3ADB"/>
    <w:rsid w:val="005A3AEF"/>
    <w:rsid w:val="005A58E6"/>
    <w:rsid w:val="005A5AA5"/>
    <w:rsid w:val="005A61B7"/>
    <w:rsid w:val="005A7AD5"/>
    <w:rsid w:val="005A7D53"/>
    <w:rsid w:val="005B0102"/>
    <w:rsid w:val="005B17F8"/>
    <w:rsid w:val="005B200A"/>
    <w:rsid w:val="005B2C7F"/>
    <w:rsid w:val="005B2F91"/>
    <w:rsid w:val="005B391B"/>
    <w:rsid w:val="005B3960"/>
    <w:rsid w:val="005B3F9B"/>
    <w:rsid w:val="005B4AEF"/>
    <w:rsid w:val="005B52A4"/>
    <w:rsid w:val="005B7248"/>
    <w:rsid w:val="005B74A3"/>
    <w:rsid w:val="005B7FB4"/>
    <w:rsid w:val="005C08A9"/>
    <w:rsid w:val="005C2610"/>
    <w:rsid w:val="005C2D14"/>
    <w:rsid w:val="005C2FC1"/>
    <w:rsid w:val="005C4AD4"/>
    <w:rsid w:val="005C5E5F"/>
    <w:rsid w:val="005C60BF"/>
    <w:rsid w:val="005C710E"/>
    <w:rsid w:val="005C7539"/>
    <w:rsid w:val="005C7673"/>
    <w:rsid w:val="005C793F"/>
    <w:rsid w:val="005C7A07"/>
    <w:rsid w:val="005C7D56"/>
    <w:rsid w:val="005D0185"/>
    <w:rsid w:val="005D12F6"/>
    <w:rsid w:val="005D19EC"/>
    <w:rsid w:val="005D1C19"/>
    <w:rsid w:val="005D1EF6"/>
    <w:rsid w:val="005D2525"/>
    <w:rsid w:val="005D2F8D"/>
    <w:rsid w:val="005D3122"/>
    <w:rsid w:val="005D3402"/>
    <w:rsid w:val="005D388D"/>
    <w:rsid w:val="005D417B"/>
    <w:rsid w:val="005D4797"/>
    <w:rsid w:val="005D4F05"/>
    <w:rsid w:val="005D56D1"/>
    <w:rsid w:val="005D57B9"/>
    <w:rsid w:val="005D5C54"/>
    <w:rsid w:val="005D6853"/>
    <w:rsid w:val="005D68F4"/>
    <w:rsid w:val="005D6A3B"/>
    <w:rsid w:val="005D7CB0"/>
    <w:rsid w:val="005D7E2F"/>
    <w:rsid w:val="005E112A"/>
    <w:rsid w:val="005E1C40"/>
    <w:rsid w:val="005E1F8F"/>
    <w:rsid w:val="005E2427"/>
    <w:rsid w:val="005E287D"/>
    <w:rsid w:val="005E36A6"/>
    <w:rsid w:val="005E39D2"/>
    <w:rsid w:val="005E3DFF"/>
    <w:rsid w:val="005E430B"/>
    <w:rsid w:val="005E450A"/>
    <w:rsid w:val="005E51EC"/>
    <w:rsid w:val="005E56FD"/>
    <w:rsid w:val="005E60D0"/>
    <w:rsid w:val="005E7BF2"/>
    <w:rsid w:val="005F034C"/>
    <w:rsid w:val="005F0926"/>
    <w:rsid w:val="005F0BCF"/>
    <w:rsid w:val="005F137F"/>
    <w:rsid w:val="005F3385"/>
    <w:rsid w:val="005F4871"/>
    <w:rsid w:val="005F4D0D"/>
    <w:rsid w:val="005F667E"/>
    <w:rsid w:val="005F6845"/>
    <w:rsid w:val="005F7B83"/>
    <w:rsid w:val="005F7E10"/>
    <w:rsid w:val="005F7F0B"/>
    <w:rsid w:val="006001C0"/>
    <w:rsid w:val="00600DB4"/>
    <w:rsid w:val="00600E0D"/>
    <w:rsid w:val="00601562"/>
    <w:rsid w:val="00601B37"/>
    <w:rsid w:val="0060227F"/>
    <w:rsid w:val="00602869"/>
    <w:rsid w:val="006032CB"/>
    <w:rsid w:val="00603499"/>
    <w:rsid w:val="006036C1"/>
    <w:rsid w:val="00603BD1"/>
    <w:rsid w:val="00605282"/>
    <w:rsid w:val="006054A8"/>
    <w:rsid w:val="006056DD"/>
    <w:rsid w:val="00606419"/>
    <w:rsid w:val="006065B3"/>
    <w:rsid w:val="006066A2"/>
    <w:rsid w:val="0060672E"/>
    <w:rsid w:val="006069CD"/>
    <w:rsid w:val="0060766E"/>
    <w:rsid w:val="00607C7D"/>
    <w:rsid w:val="00607D55"/>
    <w:rsid w:val="006101C8"/>
    <w:rsid w:val="006101E3"/>
    <w:rsid w:val="00610931"/>
    <w:rsid w:val="00611C88"/>
    <w:rsid w:val="00612C45"/>
    <w:rsid w:val="00614C1C"/>
    <w:rsid w:val="00614CD6"/>
    <w:rsid w:val="00615EFB"/>
    <w:rsid w:val="00616A10"/>
    <w:rsid w:val="00616F7C"/>
    <w:rsid w:val="00617AA2"/>
    <w:rsid w:val="00617AFA"/>
    <w:rsid w:val="00617E52"/>
    <w:rsid w:val="00620131"/>
    <w:rsid w:val="00620306"/>
    <w:rsid w:val="00620BC7"/>
    <w:rsid w:val="00620DEA"/>
    <w:rsid w:val="00620EBE"/>
    <w:rsid w:val="006210DB"/>
    <w:rsid w:val="006213A6"/>
    <w:rsid w:val="00621E4D"/>
    <w:rsid w:val="006220DE"/>
    <w:rsid w:val="006227F9"/>
    <w:rsid w:val="00623340"/>
    <w:rsid w:val="00624147"/>
    <w:rsid w:val="006242BD"/>
    <w:rsid w:val="00624304"/>
    <w:rsid w:val="0062445F"/>
    <w:rsid w:val="0062459E"/>
    <w:rsid w:val="0062464D"/>
    <w:rsid w:val="006248A8"/>
    <w:rsid w:val="00624D82"/>
    <w:rsid w:val="00624E4B"/>
    <w:rsid w:val="006250AF"/>
    <w:rsid w:val="0062556E"/>
    <w:rsid w:val="00626149"/>
    <w:rsid w:val="00626400"/>
    <w:rsid w:val="00626C31"/>
    <w:rsid w:val="00627FF2"/>
    <w:rsid w:val="0063071D"/>
    <w:rsid w:val="0063074F"/>
    <w:rsid w:val="00631437"/>
    <w:rsid w:val="006318CC"/>
    <w:rsid w:val="00631ABD"/>
    <w:rsid w:val="00631E51"/>
    <w:rsid w:val="0063217F"/>
    <w:rsid w:val="00632290"/>
    <w:rsid w:val="006331E4"/>
    <w:rsid w:val="00633222"/>
    <w:rsid w:val="0063338B"/>
    <w:rsid w:val="00633685"/>
    <w:rsid w:val="006338DC"/>
    <w:rsid w:val="00633B30"/>
    <w:rsid w:val="0063447E"/>
    <w:rsid w:val="00634707"/>
    <w:rsid w:val="00635D3E"/>
    <w:rsid w:val="00635D65"/>
    <w:rsid w:val="006361E4"/>
    <w:rsid w:val="00636CF4"/>
    <w:rsid w:val="006373C8"/>
    <w:rsid w:val="00637A6A"/>
    <w:rsid w:val="0064099B"/>
    <w:rsid w:val="00641463"/>
    <w:rsid w:val="00641479"/>
    <w:rsid w:val="00641644"/>
    <w:rsid w:val="00641E9A"/>
    <w:rsid w:val="0064219C"/>
    <w:rsid w:val="0064241C"/>
    <w:rsid w:val="006429D3"/>
    <w:rsid w:val="00642EFD"/>
    <w:rsid w:val="0064301B"/>
    <w:rsid w:val="00643122"/>
    <w:rsid w:val="00644085"/>
    <w:rsid w:val="00644BC0"/>
    <w:rsid w:val="006456A6"/>
    <w:rsid w:val="006476F0"/>
    <w:rsid w:val="00647F05"/>
    <w:rsid w:val="00647F84"/>
    <w:rsid w:val="00650004"/>
    <w:rsid w:val="00650377"/>
    <w:rsid w:val="0065126E"/>
    <w:rsid w:val="00651DDB"/>
    <w:rsid w:val="0065209A"/>
    <w:rsid w:val="00653425"/>
    <w:rsid w:val="00653CAB"/>
    <w:rsid w:val="00653D45"/>
    <w:rsid w:val="00655B57"/>
    <w:rsid w:val="00655BB0"/>
    <w:rsid w:val="00656263"/>
    <w:rsid w:val="00656CC6"/>
    <w:rsid w:val="00656E1D"/>
    <w:rsid w:val="00657383"/>
    <w:rsid w:val="00657EDE"/>
    <w:rsid w:val="00660842"/>
    <w:rsid w:val="00660B7E"/>
    <w:rsid w:val="00660F57"/>
    <w:rsid w:val="006612AD"/>
    <w:rsid w:val="006612FB"/>
    <w:rsid w:val="00661341"/>
    <w:rsid w:val="00661651"/>
    <w:rsid w:val="006623F1"/>
    <w:rsid w:val="006624B8"/>
    <w:rsid w:val="00663DF5"/>
    <w:rsid w:val="00664107"/>
    <w:rsid w:val="00664189"/>
    <w:rsid w:val="00664E48"/>
    <w:rsid w:val="00665A0D"/>
    <w:rsid w:val="00666472"/>
    <w:rsid w:val="00666514"/>
    <w:rsid w:val="00666908"/>
    <w:rsid w:val="006673FF"/>
    <w:rsid w:val="006704E2"/>
    <w:rsid w:val="00671491"/>
    <w:rsid w:val="00671D8F"/>
    <w:rsid w:val="00672B6D"/>
    <w:rsid w:val="00672C9E"/>
    <w:rsid w:val="006732BA"/>
    <w:rsid w:val="00673D5C"/>
    <w:rsid w:val="00674674"/>
    <w:rsid w:val="00674DA8"/>
    <w:rsid w:val="00676560"/>
    <w:rsid w:val="006774AA"/>
    <w:rsid w:val="00677521"/>
    <w:rsid w:val="00677978"/>
    <w:rsid w:val="00680AC8"/>
    <w:rsid w:val="00680E14"/>
    <w:rsid w:val="00680E2A"/>
    <w:rsid w:val="00681A14"/>
    <w:rsid w:val="00681BEF"/>
    <w:rsid w:val="00681CE6"/>
    <w:rsid w:val="00682024"/>
    <w:rsid w:val="00682825"/>
    <w:rsid w:val="006832C3"/>
    <w:rsid w:val="006833BA"/>
    <w:rsid w:val="00683888"/>
    <w:rsid w:val="00683D6D"/>
    <w:rsid w:val="00683D7D"/>
    <w:rsid w:val="00684AA4"/>
    <w:rsid w:val="0068567D"/>
    <w:rsid w:val="00685760"/>
    <w:rsid w:val="00685DFE"/>
    <w:rsid w:val="00686642"/>
    <w:rsid w:val="006874B8"/>
    <w:rsid w:val="00690992"/>
    <w:rsid w:val="00690B11"/>
    <w:rsid w:val="00690CFD"/>
    <w:rsid w:val="00691B4E"/>
    <w:rsid w:val="0069246C"/>
    <w:rsid w:val="006931A2"/>
    <w:rsid w:val="00693221"/>
    <w:rsid w:val="00694C90"/>
    <w:rsid w:val="00694F1A"/>
    <w:rsid w:val="00694F44"/>
    <w:rsid w:val="006950CE"/>
    <w:rsid w:val="00695947"/>
    <w:rsid w:val="00695DD9"/>
    <w:rsid w:val="006961A5"/>
    <w:rsid w:val="0069643C"/>
    <w:rsid w:val="006965D3"/>
    <w:rsid w:val="00696AAB"/>
    <w:rsid w:val="00696CDB"/>
    <w:rsid w:val="00697DCF"/>
    <w:rsid w:val="00697DDA"/>
    <w:rsid w:val="006A01B4"/>
    <w:rsid w:val="006A0862"/>
    <w:rsid w:val="006A1154"/>
    <w:rsid w:val="006A23FA"/>
    <w:rsid w:val="006A3131"/>
    <w:rsid w:val="006A378A"/>
    <w:rsid w:val="006A38FD"/>
    <w:rsid w:val="006A3AF6"/>
    <w:rsid w:val="006A3CB1"/>
    <w:rsid w:val="006A5A9C"/>
    <w:rsid w:val="006A5CAC"/>
    <w:rsid w:val="006A5F93"/>
    <w:rsid w:val="006A6295"/>
    <w:rsid w:val="006A6C9C"/>
    <w:rsid w:val="006A6CE1"/>
    <w:rsid w:val="006A6D8D"/>
    <w:rsid w:val="006A73D3"/>
    <w:rsid w:val="006A759E"/>
    <w:rsid w:val="006A7886"/>
    <w:rsid w:val="006A7B24"/>
    <w:rsid w:val="006A7D25"/>
    <w:rsid w:val="006B0AD9"/>
    <w:rsid w:val="006B14BD"/>
    <w:rsid w:val="006B1D38"/>
    <w:rsid w:val="006B2B27"/>
    <w:rsid w:val="006B3677"/>
    <w:rsid w:val="006B3A9E"/>
    <w:rsid w:val="006B4A8C"/>
    <w:rsid w:val="006B6479"/>
    <w:rsid w:val="006B6616"/>
    <w:rsid w:val="006B71E9"/>
    <w:rsid w:val="006B7593"/>
    <w:rsid w:val="006B7A03"/>
    <w:rsid w:val="006B7CCC"/>
    <w:rsid w:val="006C0BC7"/>
    <w:rsid w:val="006C11E2"/>
    <w:rsid w:val="006C16EB"/>
    <w:rsid w:val="006C1FE7"/>
    <w:rsid w:val="006C2519"/>
    <w:rsid w:val="006C3A28"/>
    <w:rsid w:val="006C3BD5"/>
    <w:rsid w:val="006C3E66"/>
    <w:rsid w:val="006C50C8"/>
    <w:rsid w:val="006C596F"/>
    <w:rsid w:val="006C6982"/>
    <w:rsid w:val="006C70FB"/>
    <w:rsid w:val="006D0436"/>
    <w:rsid w:val="006D0B05"/>
    <w:rsid w:val="006D104C"/>
    <w:rsid w:val="006D15C8"/>
    <w:rsid w:val="006D259B"/>
    <w:rsid w:val="006D30BB"/>
    <w:rsid w:val="006D42C4"/>
    <w:rsid w:val="006D4580"/>
    <w:rsid w:val="006D5192"/>
    <w:rsid w:val="006D51C4"/>
    <w:rsid w:val="006D5AD5"/>
    <w:rsid w:val="006D66DF"/>
    <w:rsid w:val="006D7B3D"/>
    <w:rsid w:val="006E0144"/>
    <w:rsid w:val="006E0EA5"/>
    <w:rsid w:val="006E10A0"/>
    <w:rsid w:val="006E1659"/>
    <w:rsid w:val="006E17F2"/>
    <w:rsid w:val="006E19D1"/>
    <w:rsid w:val="006E334E"/>
    <w:rsid w:val="006E411A"/>
    <w:rsid w:val="006E46C1"/>
    <w:rsid w:val="006E4C38"/>
    <w:rsid w:val="006E4DB5"/>
    <w:rsid w:val="006E524B"/>
    <w:rsid w:val="006E5B02"/>
    <w:rsid w:val="006E6760"/>
    <w:rsid w:val="006E6883"/>
    <w:rsid w:val="006E6955"/>
    <w:rsid w:val="006E71DF"/>
    <w:rsid w:val="006E72D6"/>
    <w:rsid w:val="006F0204"/>
    <w:rsid w:val="006F1514"/>
    <w:rsid w:val="006F2736"/>
    <w:rsid w:val="006F3103"/>
    <w:rsid w:val="006F32E6"/>
    <w:rsid w:val="006F3ADE"/>
    <w:rsid w:val="006F41EB"/>
    <w:rsid w:val="006F49E1"/>
    <w:rsid w:val="006F5698"/>
    <w:rsid w:val="006F6863"/>
    <w:rsid w:val="006F69B4"/>
    <w:rsid w:val="006F7081"/>
    <w:rsid w:val="006F7972"/>
    <w:rsid w:val="006F7CCA"/>
    <w:rsid w:val="006F7FA6"/>
    <w:rsid w:val="00700401"/>
    <w:rsid w:val="00700527"/>
    <w:rsid w:val="007013BD"/>
    <w:rsid w:val="00701E5C"/>
    <w:rsid w:val="007022B6"/>
    <w:rsid w:val="007023CF"/>
    <w:rsid w:val="00703738"/>
    <w:rsid w:val="00703CAE"/>
    <w:rsid w:val="00704759"/>
    <w:rsid w:val="00705692"/>
    <w:rsid w:val="0070678E"/>
    <w:rsid w:val="00707BBC"/>
    <w:rsid w:val="0071007F"/>
    <w:rsid w:val="0071025B"/>
    <w:rsid w:val="00710B10"/>
    <w:rsid w:val="007110F1"/>
    <w:rsid w:val="0071147B"/>
    <w:rsid w:val="00711E2E"/>
    <w:rsid w:val="00712444"/>
    <w:rsid w:val="0071276C"/>
    <w:rsid w:val="007128BB"/>
    <w:rsid w:val="00712C0E"/>
    <w:rsid w:val="0071428C"/>
    <w:rsid w:val="0071533C"/>
    <w:rsid w:val="007157A0"/>
    <w:rsid w:val="00715CC8"/>
    <w:rsid w:val="00716107"/>
    <w:rsid w:val="0071620A"/>
    <w:rsid w:val="007164D2"/>
    <w:rsid w:val="00716D74"/>
    <w:rsid w:val="00717065"/>
    <w:rsid w:val="007177E2"/>
    <w:rsid w:val="0072026C"/>
    <w:rsid w:val="007208FD"/>
    <w:rsid w:val="007209DD"/>
    <w:rsid w:val="00720C40"/>
    <w:rsid w:val="00720CF8"/>
    <w:rsid w:val="0072169B"/>
    <w:rsid w:val="0072200A"/>
    <w:rsid w:val="0072204A"/>
    <w:rsid w:val="00722736"/>
    <w:rsid w:val="00723A95"/>
    <w:rsid w:val="007241B8"/>
    <w:rsid w:val="007248BB"/>
    <w:rsid w:val="00724AF6"/>
    <w:rsid w:val="00724BE0"/>
    <w:rsid w:val="00724DA9"/>
    <w:rsid w:val="00724FF8"/>
    <w:rsid w:val="00725907"/>
    <w:rsid w:val="00725F45"/>
    <w:rsid w:val="0072769D"/>
    <w:rsid w:val="0073008D"/>
    <w:rsid w:val="00730732"/>
    <w:rsid w:val="00731AB5"/>
    <w:rsid w:val="00731D98"/>
    <w:rsid w:val="00732191"/>
    <w:rsid w:val="00732245"/>
    <w:rsid w:val="0073235A"/>
    <w:rsid w:val="00732DDB"/>
    <w:rsid w:val="00732F62"/>
    <w:rsid w:val="00732F84"/>
    <w:rsid w:val="00733537"/>
    <w:rsid w:val="00733574"/>
    <w:rsid w:val="007337DC"/>
    <w:rsid w:val="00733AC0"/>
    <w:rsid w:val="0073408F"/>
    <w:rsid w:val="00734324"/>
    <w:rsid w:val="00734BF9"/>
    <w:rsid w:val="00735072"/>
    <w:rsid w:val="00735515"/>
    <w:rsid w:val="00735698"/>
    <w:rsid w:val="0073594B"/>
    <w:rsid w:val="00736C80"/>
    <w:rsid w:val="007373C2"/>
    <w:rsid w:val="00737CFF"/>
    <w:rsid w:val="007401BF"/>
    <w:rsid w:val="00740533"/>
    <w:rsid w:val="007419C1"/>
    <w:rsid w:val="007419F1"/>
    <w:rsid w:val="007421D6"/>
    <w:rsid w:val="00742859"/>
    <w:rsid w:val="00742C19"/>
    <w:rsid w:val="00742D70"/>
    <w:rsid w:val="00742D79"/>
    <w:rsid w:val="00743074"/>
    <w:rsid w:val="00743A94"/>
    <w:rsid w:val="00744AD9"/>
    <w:rsid w:val="00744E40"/>
    <w:rsid w:val="007450F4"/>
    <w:rsid w:val="007457FD"/>
    <w:rsid w:val="00745930"/>
    <w:rsid w:val="00745B9E"/>
    <w:rsid w:val="00745C8E"/>
    <w:rsid w:val="00746EEB"/>
    <w:rsid w:val="007473F3"/>
    <w:rsid w:val="007476B5"/>
    <w:rsid w:val="00747A13"/>
    <w:rsid w:val="00750588"/>
    <w:rsid w:val="00750B68"/>
    <w:rsid w:val="00750B85"/>
    <w:rsid w:val="00750E7A"/>
    <w:rsid w:val="00751619"/>
    <w:rsid w:val="007523FC"/>
    <w:rsid w:val="00752CFC"/>
    <w:rsid w:val="007531CF"/>
    <w:rsid w:val="007552EE"/>
    <w:rsid w:val="00756168"/>
    <w:rsid w:val="007564F0"/>
    <w:rsid w:val="007568C7"/>
    <w:rsid w:val="00756E3D"/>
    <w:rsid w:val="00756F01"/>
    <w:rsid w:val="00757DDC"/>
    <w:rsid w:val="0076020A"/>
    <w:rsid w:val="00760B85"/>
    <w:rsid w:val="00760C81"/>
    <w:rsid w:val="0076132E"/>
    <w:rsid w:val="00761AC9"/>
    <w:rsid w:val="00761B9E"/>
    <w:rsid w:val="0076278A"/>
    <w:rsid w:val="007643BD"/>
    <w:rsid w:val="007645C6"/>
    <w:rsid w:val="007647CD"/>
    <w:rsid w:val="00764B4F"/>
    <w:rsid w:val="00764B6E"/>
    <w:rsid w:val="007658DD"/>
    <w:rsid w:val="00765982"/>
    <w:rsid w:val="00765F8D"/>
    <w:rsid w:val="00766EDC"/>
    <w:rsid w:val="00767E3C"/>
    <w:rsid w:val="00770343"/>
    <w:rsid w:val="00770344"/>
    <w:rsid w:val="00770554"/>
    <w:rsid w:val="00770842"/>
    <w:rsid w:val="0077140D"/>
    <w:rsid w:val="007714DA"/>
    <w:rsid w:val="00771F4C"/>
    <w:rsid w:val="007722DB"/>
    <w:rsid w:val="007725CA"/>
    <w:rsid w:val="00773409"/>
    <w:rsid w:val="00773C09"/>
    <w:rsid w:val="00773E7E"/>
    <w:rsid w:val="0077489A"/>
    <w:rsid w:val="00774CA5"/>
    <w:rsid w:val="00774F6E"/>
    <w:rsid w:val="007752CA"/>
    <w:rsid w:val="0077553B"/>
    <w:rsid w:val="0077609B"/>
    <w:rsid w:val="0077638C"/>
    <w:rsid w:val="0077639D"/>
    <w:rsid w:val="00776F1E"/>
    <w:rsid w:val="00777F41"/>
    <w:rsid w:val="007806DA"/>
    <w:rsid w:val="00780754"/>
    <w:rsid w:val="0078076A"/>
    <w:rsid w:val="00780B41"/>
    <w:rsid w:val="007815DC"/>
    <w:rsid w:val="00781D1D"/>
    <w:rsid w:val="0078232A"/>
    <w:rsid w:val="00782371"/>
    <w:rsid w:val="0078299F"/>
    <w:rsid w:val="007838FB"/>
    <w:rsid w:val="00784097"/>
    <w:rsid w:val="00784153"/>
    <w:rsid w:val="00784369"/>
    <w:rsid w:val="0078490F"/>
    <w:rsid w:val="00784A7E"/>
    <w:rsid w:val="007854C4"/>
    <w:rsid w:val="00785A11"/>
    <w:rsid w:val="007862EA"/>
    <w:rsid w:val="00787240"/>
    <w:rsid w:val="00787380"/>
    <w:rsid w:val="007875B4"/>
    <w:rsid w:val="0078761C"/>
    <w:rsid w:val="007901E8"/>
    <w:rsid w:val="007907B8"/>
    <w:rsid w:val="00791624"/>
    <w:rsid w:val="007928C3"/>
    <w:rsid w:val="00793086"/>
    <w:rsid w:val="0079429C"/>
    <w:rsid w:val="007945D3"/>
    <w:rsid w:val="00794A29"/>
    <w:rsid w:val="00794D46"/>
    <w:rsid w:val="00794EF8"/>
    <w:rsid w:val="007953F0"/>
    <w:rsid w:val="007958E9"/>
    <w:rsid w:val="007959C4"/>
    <w:rsid w:val="0079691F"/>
    <w:rsid w:val="00797296"/>
    <w:rsid w:val="0079762E"/>
    <w:rsid w:val="007978AD"/>
    <w:rsid w:val="007A005D"/>
    <w:rsid w:val="007A117F"/>
    <w:rsid w:val="007A13FA"/>
    <w:rsid w:val="007A187A"/>
    <w:rsid w:val="007A1F00"/>
    <w:rsid w:val="007A25B0"/>
    <w:rsid w:val="007A2645"/>
    <w:rsid w:val="007A29D7"/>
    <w:rsid w:val="007A2EF9"/>
    <w:rsid w:val="007A32E5"/>
    <w:rsid w:val="007A39A9"/>
    <w:rsid w:val="007A4024"/>
    <w:rsid w:val="007A538D"/>
    <w:rsid w:val="007A66CC"/>
    <w:rsid w:val="007A6EF5"/>
    <w:rsid w:val="007A77F3"/>
    <w:rsid w:val="007A7ECF"/>
    <w:rsid w:val="007B0D40"/>
    <w:rsid w:val="007B120E"/>
    <w:rsid w:val="007B1C86"/>
    <w:rsid w:val="007B1F0F"/>
    <w:rsid w:val="007B270C"/>
    <w:rsid w:val="007B60FD"/>
    <w:rsid w:val="007B63D8"/>
    <w:rsid w:val="007B6DEB"/>
    <w:rsid w:val="007B7029"/>
    <w:rsid w:val="007B7340"/>
    <w:rsid w:val="007B7B0F"/>
    <w:rsid w:val="007B7C0B"/>
    <w:rsid w:val="007B7EC4"/>
    <w:rsid w:val="007C101A"/>
    <w:rsid w:val="007C18D9"/>
    <w:rsid w:val="007C1C32"/>
    <w:rsid w:val="007C27B0"/>
    <w:rsid w:val="007C2F00"/>
    <w:rsid w:val="007C33B5"/>
    <w:rsid w:val="007C399E"/>
    <w:rsid w:val="007C48EC"/>
    <w:rsid w:val="007C5304"/>
    <w:rsid w:val="007C59F8"/>
    <w:rsid w:val="007C5A9A"/>
    <w:rsid w:val="007C6952"/>
    <w:rsid w:val="007C69AD"/>
    <w:rsid w:val="007C784F"/>
    <w:rsid w:val="007C7B3A"/>
    <w:rsid w:val="007D0A0E"/>
    <w:rsid w:val="007D1C9F"/>
    <w:rsid w:val="007D2214"/>
    <w:rsid w:val="007D2A9F"/>
    <w:rsid w:val="007D32CF"/>
    <w:rsid w:val="007D34F2"/>
    <w:rsid w:val="007D37A2"/>
    <w:rsid w:val="007D4DC2"/>
    <w:rsid w:val="007D5F73"/>
    <w:rsid w:val="007D6D1A"/>
    <w:rsid w:val="007D72B0"/>
    <w:rsid w:val="007D755C"/>
    <w:rsid w:val="007D75E0"/>
    <w:rsid w:val="007D767E"/>
    <w:rsid w:val="007D7ABE"/>
    <w:rsid w:val="007E0172"/>
    <w:rsid w:val="007E0CEA"/>
    <w:rsid w:val="007E0D10"/>
    <w:rsid w:val="007E0FE8"/>
    <w:rsid w:val="007E273F"/>
    <w:rsid w:val="007E346A"/>
    <w:rsid w:val="007E3662"/>
    <w:rsid w:val="007E3786"/>
    <w:rsid w:val="007E3872"/>
    <w:rsid w:val="007E398A"/>
    <w:rsid w:val="007E3ADE"/>
    <w:rsid w:val="007E4892"/>
    <w:rsid w:val="007E5136"/>
    <w:rsid w:val="007E58E4"/>
    <w:rsid w:val="007E60CF"/>
    <w:rsid w:val="007E6129"/>
    <w:rsid w:val="007E6279"/>
    <w:rsid w:val="007E68B1"/>
    <w:rsid w:val="007E6D95"/>
    <w:rsid w:val="007F040D"/>
    <w:rsid w:val="007F0D66"/>
    <w:rsid w:val="007F1305"/>
    <w:rsid w:val="007F16A5"/>
    <w:rsid w:val="007F1996"/>
    <w:rsid w:val="007F1EC5"/>
    <w:rsid w:val="007F2622"/>
    <w:rsid w:val="007F3CB4"/>
    <w:rsid w:val="007F3E34"/>
    <w:rsid w:val="007F424A"/>
    <w:rsid w:val="007F4AF6"/>
    <w:rsid w:val="007F4B0F"/>
    <w:rsid w:val="007F53D9"/>
    <w:rsid w:val="007F5903"/>
    <w:rsid w:val="007F63BF"/>
    <w:rsid w:val="007F7567"/>
    <w:rsid w:val="008014A4"/>
    <w:rsid w:val="008019D9"/>
    <w:rsid w:val="008019EE"/>
    <w:rsid w:val="00801DCF"/>
    <w:rsid w:val="008026AE"/>
    <w:rsid w:val="00802839"/>
    <w:rsid w:val="00802EC4"/>
    <w:rsid w:val="008034AD"/>
    <w:rsid w:val="00804471"/>
    <w:rsid w:val="00805026"/>
    <w:rsid w:val="0080512B"/>
    <w:rsid w:val="00805196"/>
    <w:rsid w:val="0080543D"/>
    <w:rsid w:val="00805656"/>
    <w:rsid w:val="00805A24"/>
    <w:rsid w:val="00805DEE"/>
    <w:rsid w:val="00805ED0"/>
    <w:rsid w:val="00806010"/>
    <w:rsid w:val="008061CE"/>
    <w:rsid w:val="0080650E"/>
    <w:rsid w:val="0080692E"/>
    <w:rsid w:val="00806CE7"/>
    <w:rsid w:val="00806CF5"/>
    <w:rsid w:val="00807D74"/>
    <w:rsid w:val="0081053E"/>
    <w:rsid w:val="00810800"/>
    <w:rsid w:val="00810F3B"/>
    <w:rsid w:val="00810FC8"/>
    <w:rsid w:val="00811BC0"/>
    <w:rsid w:val="00812766"/>
    <w:rsid w:val="008134B0"/>
    <w:rsid w:val="00813588"/>
    <w:rsid w:val="00814646"/>
    <w:rsid w:val="00814C89"/>
    <w:rsid w:val="008157D3"/>
    <w:rsid w:val="00815C4C"/>
    <w:rsid w:val="008162A3"/>
    <w:rsid w:val="008167C1"/>
    <w:rsid w:val="00817098"/>
    <w:rsid w:val="008178AF"/>
    <w:rsid w:val="00817E9E"/>
    <w:rsid w:val="00820CB2"/>
    <w:rsid w:val="00821338"/>
    <w:rsid w:val="00821A3B"/>
    <w:rsid w:val="00821B51"/>
    <w:rsid w:val="00822CB6"/>
    <w:rsid w:val="0082324D"/>
    <w:rsid w:val="008233D1"/>
    <w:rsid w:val="00824004"/>
    <w:rsid w:val="008249AF"/>
    <w:rsid w:val="008253CA"/>
    <w:rsid w:val="00825511"/>
    <w:rsid w:val="00825535"/>
    <w:rsid w:val="00825E35"/>
    <w:rsid w:val="00825E8A"/>
    <w:rsid w:val="00826C6D"/>
    <w:rsid w:val="008273B7"/>
    <w:rsid w:val="0082756F"/>
    <w:rsid w:val="008277BE"/>
    <w:rsid w:val="00830706"/>
    <w:rsid w:val="0083203F"/>
    <w:rsid w:val="00832C05"/>
    <w:rsid w:val="00832C69"/>
    <w:rsid w:val="00832E03"/>
    <w:rsid w:val="008334B0"/>
    <w:rsid w:val="00834CD8"/>
    <w:rsid w:val="008351F6"/>
    <w:rsid w:val="00835828"/>
    <w:rsid w:val="00835FA3"/>
    <w:rsid w:val="008369A5"/>
    <w:rsid w:val="0083735D"/>
    <w:rsid w:val="00837891"/>
    <w:rsid w:val="008401EC"/>
    <w:rsid w:val="00840A32"/>
    <w:rsid w:val="00841C69"/>
    <w:rsid w:val="008420A2"/>
    <w:rsid w:val="00842367"/>
    <w:rsid w:val="00842456"/>
    <w:rsid w:val="008432AF"/>
    <w:rsid w:val="00843609"/>
    <w:rsid w:val="00843D6A"/>
    <w:rsid w:val="008441F8"/>
    <w:rsid w:val="00844CB0"/>
    <w:rsid w:val="00844D99"/>
    <w:rsid w:val="00844E4E"/>
    <w:rsid w:val="00844E54"/>
    <w:rsid w:val="00845E04"/>
    <w:rsid w:val="0084645D"/>
    <w:rsid w:val="00846D1F"/>
    <w:rsid w:val="00846E42"/>
    <w:rsid w:val="008470F9"/>
    <w:rsid w:val="008472E1"/>
    <w:rsid w:val="008476B2"/>
    <w:rsid w:val="00847DBB"/>
    <w:rsid w:val="00850394"/>
    <w:rsid w:val="00850D69"/>
    <w:rsid w:val="008514B2"/>
    <w:rsid w:val="00852060"/>
    <w:rsid w:val="00852282"/>
    <w:rsid w:val="00852911"/>
    <w:rsid w:val="00853621"/>
    <w:rsid w:val="00853D42"/>
    <w:rsid w:val="0085542D"/>
    <w:rsid w:val="00855948"/>
    <w:rsid w:val="00855D37"/>
    <w:rsid w:val="008561E5"/>
    <w:rsid w:val="00856ADA"/>
    <w:rsid w:val="00857308"/>
    <w:rsid w:val="00857D19"/>
    <w:rsid w:val="00857E09"/>
    <w:rsid w:val="00857F1C"/>
    <w:rsid w:val="00860517"/>
    <w:rsid w:val="008609E3"/>
    <w:rsid w:val="00860DDA"/>
    <w:rsid w:val="008610D7"/>
    <w:rsid w:val="008628B9"/>
    <w:rsid w:val="0086303E"/>
    <w:rsid w:val="008633E1"/>
    <w:rsid w:val="0086490E"/>
    <w:rsid w:val="00864EC7"/>
    <w:rsid w:val="0086544A"/>
    <w:rsid w:val="00865841"/>
    <w:rsid w:val="00866865"/>
    <w:rsid w:val="00866F58"/>
    <w:rsid w:val="00867114"/>
    <w:rsid w:val="008676CB"/>
    <w:rsid w:val="00867787"/>
    <w:rsid w:val="0086799B"/>
    <w:rsid w:val="00867AEF"/>
    <w:rsid w:val="00870045"/>
    <w:rsid w:val="00871AFE"/>
    <w:rsid w:val="00871C2F"/>
    <w:rsid w:val="008722DD"/>
    <w:rsid w:val="00872B59"/>
    <w:rsid w:val="0087343D"/>
    <w:rsid w:val="00873E3B"/>
    <w:rsid w:val="00873E5E"/>
    <w:rsid w:val="008750C1"/>
    <w:rsid w:val="00875AF5"/>
    <w:rsid w:val="008807D3"/>
    <w:rsid w:val="00880C53"/>
    <w:rsid w:val="0088109F"/>
    <w:rsid w:val="00881B4A"/>
    <w:rsid w:val="00882869"/>
    <w:rsid w:val="0088297B"/>
    <w:rsid w:val="00882B69"/>
    <w:rsid w:val="00882C52"/>
    <w:rsid w:val="00882CB9"/>
    <w:rsid w:val="008837CB"/>
    <w:rsid w:val="00883F97"/>
    <w:rsid w:val="00885409"/>
    <w:rsid w:val="008855C5"/>
    <w:rsid w:val="00885926"/>
    <w:rsid w:val="00886495"/>
    <w:rsid w:val="00886D86"/>
    <w:rsid w:val="00886E9E"/>
    <w:rsid w:val="00887C41"/>
    <w:rsid w:val="00890589"/>
    <w:rsid w:val="00890920"/>
    <w:rsid w:val="0089095D"/>
    <w:rsid w:val="00890EBD"/>
    <w:rsid w:val="00892AFE"/>
    <w:rsid w:val="00893380"/>
    <w:rsid w:val="0089432A"/>
    <w:rsid w:val="00894F57"/>
    <w:rsid w:val="00895AD7"/>
    <w:rsid w:val="00895DE6"/>
    <w:rsid w:val="00895E05"/>
    <w:rsid w:val="00896218"/>
    <w:rsid w:val="00896815"/>
    <w:rsid w:val="00896AA2"/>
    <w:rsid w:val="00896C4E"/>
    <w:rsid w:val="00896FC4"/>
    <w:rsid w:val="008972CE"/>
    <w:rsid w:val="00897DE2"/>
    <w:rsid w:val="00897E75"/>
    <w:rsid w:val="00897F20"/>
    <w:rsid w:val="008A006E"/>
    <w:rsid w:val="008A0B05"/>
    <w:rsid w:val="008A0B3B"/>
    <w:rsid w:val="008A0E71"/>
    <w:rsid w:val="008A1C60"/>
    <w:rsid w:val="008A20C9"/>
    <w:rsid w:val="008A23A0"/>
    <w:rsid w:val="008A2927"/>
    <w:rsid w:val="008A34F1"/>
    <w:rsid w:val="008A3D7E"/>
    <w:rsid w:val="008A40E5"/>
    <w:rsid w:val="008A4151"/>
    <w:rsid w:val="008A4B62"/>
    <w:rsid w:val="008A4BD6"/>
    <w:rsid w:val="008A60B0"/>
    <w:rsid w:val="008A7486"/>
    <w:rsid w:val="008A7DDE"/>
    <w:rsid w:val="008B0EC9"/>
    <w:rsid w:val="008B2521"/>
    <w:rsid w:val="008B2D23"/>
    <w:rsid w:val="008B3F4F"/>
    <w:rsid w:val="008B416F"/>
    <w:rsid w:val="008B4F78"/>
    <w:rsid w:val="008B5CEB"/>
    <w:rsid w:val="008B5EA4"/>
    <w:rsid w:val="008B655F"/>
    <w:rsid w:val="008B669E"/>
    <w:rsid w:val="008B6823"/>
    <w:rsid w:val="008C101E"/>
    <w:rsid w:val="008C129B"/>
    <w:rsid w:val="008C153C"/>
    <w:rsid w:val="008C3333"/>
    <w:rsid w:val="008C344A"/>
    <w:rsid w:val="008C354D"/>
    <w:rsid w:val="008C37BB"/>
    <w:rsid w:val="008C3FD1"/>
    <w:rsid w:val="008C4142"/>
    <w:rsid w:val="008C42AE"/>
    <w:rsid w:val="008C5424"/>
    <w:rsid w:val="008C5CF2"/>
    <w:rsid w:val="008C5F56"/>
    <w:rsid w:val="008C6182"/>
    <w:rsid w:val="008C7703"/>
    <w:rsid w:val="008D07C5"/>
    <w:rsid w:val="008D21EA"/>
    <w:rsid w:val="008D41E6"/>
    <w:rsid w:val="008D4E92"/>
    <w:rsid w:val="008D50A9"/>
    <w:rsid w:val="008D51C5"/>
    <w:rsid w:val="008D55B7"/>
    <w:rsid w:val="008D5F86"/>
    <w:rsid w:val="008D6295"/>
    <w:rsid w:val="008D662D"/>
    <w:rsid w:val="008D6855"/>
    <w:rsid w:val="008D6905"/>
    <w:rsid w:val="008D6AB1"/>
    <w:rsid w:val="008D7171"/>
    <w:rsid w:val="008D7833"/>
    <w:rsid w:val="008E019E"/>
    <w:rsid w:val="008E0473"/>
    <w:rsid w:val="008E0F7D"/>
    <w:rsid w:val="008E1B4C"/>
    <w:rsid w:val="008E1DF9"/>
    <w:rsid w:val="008E2293"/>
    <w:rsid w:val="008E2560"/>
    <w:rsid w:val="008E37EA"/>
    <w:rsid w:val="008E4FCE"/>
    <w:rsid w:val="008E5531"/>
    <w:rsid w:val="008E5C96"/>
    <w:rsid w:val="008E6741"/>
    <w:rsid w:val="008E68C9"/>
    <w:rsid w:val="008E72A0"/>
    <w:rsid w:val="008E7707"/>
    <w:rsid w:val="008E7D96"/>
    <w:rsid w:val="008F01C2"/>
    <w:rsid w:val="008F05D3"/>
    <w:rsid w:val="008F0608"/>
    <w:rsid w:val="008F06DB"/>
    <w:rsid w:val="008F184E"/>
    <w:rsid w:val="008F1956"/>
    <w:rsid w:val="008F1DBE"/>
    <w:rsid w:val="008F327B"/>
    <w:rsid w:val="008F368D"/>
    <w:rsid w:val="008F3693"/>
    <w:rsid w:val="008F3724"/>
    <w:rsid w:val="008F3CC1"/>
    <w:rsid w:val="008F5C41"/>
    <w:rsid w:val="008F5D73"/>
    <w:rsid w:val="008F6E30"/>
    <w:rsid w:val="008F775B"/>
    <w:rsid w:val="008F7A84"/>
    <w:rsid w:val="008F7C60"/>
    <w:rsid w:val="00900B6E"/>
    <w:rsid w:val="00902B32"/>
    <w:rsid w:val="00902B7C"/>
    <w:rsid w:val="00903035"/>
    <w:rsid w:val="009032BD"/>
    <w:rsid w:val="00903427"/>
    <w:rsid w:val="00904BCE"/>
    <w:rsid w:val="00904F22"/>
    <w:rsid w:val="00905305"/>
    <w:rsid w:val="00905410"/>
    <w:rsid w:val="009054C6"/>
    <w:rsid w:val="00905E4C"/>
    <w:rsid w:val="0090673C"/>
    <w:rsid w:val="00906CDF"/>
    <w:rsid w:val="00910A53"/>
    <w:rsid w:val="00911675"/>
    <w:rsid w:val="00911AA7"/>
    <w:rsid w:val="00911B5A"/>
    <w:rsid w:val="00912575"/>
    <w:rsid w:val="00913C7D"/>
    <w:rsid w:val="009141E5"/>
    <w:rsid w:val="009144C1"/>
    <w:rsid w:val="00914865"/>
    <w:rsid w:val="009152D0"/>
    <w:rsid w:val="00915899"/>
    <w:rsid w:val="00916E36"/>
    <w:rsid w:val="00917CE7"/>
    <w:rsid w:val="00920057"/>
    <w:rsid w:val="00921A9F"/>
    <w:rsid w:val="00921AAF"/>
    <w:rsid w:val="00922380"/>
    <w:rsid w:val="009238BF"/>
    <w:rsid w:val="00923AC6"/>
    <w:rsid w:val="009248BF"/>
    <w:rsid w:val="00924AC2"/>
    <w:rsid w:val="0092587B"/>
    <w:rsid w:val="00925B62"/>
    <w:rsid w:val="0092613D"/>
    <w:rsid w:val="009267A2"/>
    <w:rsid w:val="009303D2"/>
    <w:rsid w:val="009318F1"/>
    <w:rsid w:val="00932EEE"/>
    <w:rsid w:val="00933B2B"/>
    <w:rsid w:val="0093478B"/>
    <w:rsid w:val="00934A82"/>
    <w:rsid w:val="00934A8E"/>
    <w:rsid w:val="00936919"/>
    <w:rsid w:val="00936960"/>
    <w:rsid w:val="0093786A"/>
    <w:rsid w:val="00937D61"/>
    <w:rsid w:val="00937EB1"/>
    <w:rsid w:val="009401F2"/>
    <w:rsid w:val="00940323"/>
    <w:rsid w:val="0094069A"/>
    <w:rsid w:val="00941918"/>
    <w:rsid w:val="00942971"/>
    <w:rsid w:val="00943002"/>
    <w:rsid w:val="00943658"/>
    <w:rsid w:val="009439C9"/>
    <w:rsid w:val="00943B09"/>
    <w:rsid w:val="009441AD"/>
    <w:rsid w:val="009442F7"/>
    <w:rsid w:val="00944467"/>
    <w:rsid w:val="00944960"/>
    <w:rsid w:val="00944A28"/>
    <w:rsid w:val="009456C4"/>
    <w:rsid w:val="009464A6"/>
    <w:rsid w:val="0094661F"/>
    <w:rsid w:val="009474AB"/>
    <w:rsid w:val="00947515"/>
    <w:rsid w:val="00947720"/>
    <w:rsid w:val="00947D25"/>
    <w:rsid w:val="00947E35"/>
    <w:rsid w:val="00950468"/>
    <w:rsid w:val="00951A0A"/>
    <w:rsid w:val="00951DBE"/>
    <w:rsid w:val="0095294F"/>
    <w:rsid w:val="00952C49"/>
    <w:rsid w:val="00952FBD"/>
    <w:rsid w:val="0095375C"/>
    <w:rsid w:val="009539C1"/>
    <w:rsid w:val="00953B0C"/>
    <w:rsid w:val="00953F7E"/>
    <w:rsid w:val="00955763"/>
    <w:rsid w:val="00955FFE"/>
    <w:rsid w:val="00956403"/>
    <w:rsid w:val="009566C1"/>
    <w:rsid w:val="009566D7"/>
    <w:rsid w:val="009568E7"/>
    <w:rsid w:val="0095785D"/>
    <w:rsid w:val="00957BC8"/>
    <w:rsid w:val="0096005B"/>
    <w:rsid w:val="00960510"/>
    <w:rsid w:val="009623DA"/>
    <w:rsid w:val="0096349D"/>
    <w:rsid w:val="00963B5A"/>
    <w:rsid w:val="009645E3"/>
    <w:rsid w:val="00964F30"/>
    <w:rsid w:val="0096638E"/>
    <w:rsid w:val="0096649B"/>
    <w:rsid w:val="0096661C"/>
    <w:rsid w:val="00966B23"/>
    <w:rsid w:val="00966F75"/>
    <w:rsid w:val="00967030"/>
    <w:rsid w:val="0096717A"/>
    <w:rsid w:val="00967888"/>
    <w:rsid w:val="00967D57"/>
    <w:rsid w:val="009702F4"/>
    <w:rsid w:val="00970397"/>
    <w:rsid w:val="009707A7"/>
    <w:rsid w:val="009710BD"/>
    <w:rsid w:val="00971D29"/>
    <w:rsid w:val="00971FA8"/>
    <w:rsid w:val="009725AA"/>
    <w:rsid w:val="00972A0A"/>
    <w:rsid w:val="00972B7E"/>
    <w:rsid w:val="00972B88"/>
    <w:rsid w:val="00972ED3"/>
    <w:rsid w:val="00972F8F"/>
    <w:rsid w:val="00973574"/>
    <w:rsid w:val="009747C0"/>
    <w:rsid w:val="00974A81"/>
    <w:rsid w:val="0097522C"/>
    <w:rsid w:val="0097544A"/>
    <w:rsid w:val="00975797"/>
    <w:rsid w:val="00976054"/>
    <w:rsid w:val="00977C0E"/>
    <w:rsid w:val="009808F9"/>
    <w:rsid w:val="009808FF"/>
    <w:rsid w:val="009813D7"/>
    <w:rsid w:val="00981F6A"/>
    <w:rsid w:val="0098200F"/>
    <w:rsid w:val="00982B5F"/>
    <w:rsid w:val="00983333"/>
    <w:rsid w:val="009836D7"/>
    <w:rsid w:val="00984440"/>
    <w:rsid w:val="0098569A"/>
    <w:rsid w:val="00986042"/>
    <w:rsid w:val="00986050"/>
    <w:rsid w:val="009861DC"/>
    <w:rsid w:val="00986D78"/>
    <w:rsid w:val="00986E1A"/>
    <w:rsid w:val="00987363"/>
    <w:rsid w:val="009873BD"/>
    <w:rsid w:val="009877C2"/>
    <w:rsid w:val="00987B75"/>
    <w:rsid w:val="00987F1A"/>
    <w:rsid w:val="00990F48"/>
    <w:rsid w:val="00992C84"/>
    <w:rsid w:val="009932E7"/>
    <w:rsid w:val="00993912"/>
    <w:rsid w:val="0099395E"/>
    <w:rsid w:val="00995333"/>
    <w:rsid w:val="00995CED"/>
    <w:rsid w:val="00995DFE"/>
    <w:rsid w:val="00996FDC"/>
    <w:rsid w:val="00997F20"/>
    <w:rsid w:val="009A0432"/>
    <w:rsid w:val="009A189D"/>
    <w:rsid w:val="009A1CB5"/>
    <w:rsid w:val="009A2322"/>
    <w:rsid w:val="009A2E8B"/>
    <w:rsid w:val="009A32BC"/>
    <w:rsid w:val="009A449D"/>
    <w:rsid w:val="009A4CB1"/>
    <w:rsid w:val="009A5CEF"/>
    <w:rsid w:val="009A63CD"/>
    <w:rsid w:val="009B05A8"/>
    <w:rsid w:val="009B0EEE"/>
    <w:rsid w:val="009B1818"/>
    <w:rsid w:val="009B19EB"/>
    <w:rsid w:val="009B1FAC"/>
    <w:rsid w:val="009B2130"/>
    <w:rsid w:val="009B224D"/>
    <w:rsid w:val="009B2725"/>
    <w:rsid w:val="009B3135"/>
    <w:rsid w:val="009B3528"/>
    <w:rsid w:val="009B3F0A"/>
    <w:rsid w:val="009B426D"/>
    <w:rsid w:val="009B4270"/>
    <w:rsid w:val="009B5B8E"/>
    <w:rsid w:val="009B6D77"/>
    <w:rsid w:val="009B6EC5"/>
    <w:rsid w:val="009B70B9"/>
    <w:rsid w:val="009B77CE"/>
    <w:rsid w:val="009B7A13"/>
    <w:rsid w:val="009C05C3"/>
    <w:rsid w:val="009C0EE3"/>
    <w:rsid w:val="009C0F3A"/>
    <w:rsid w:val="009C2020"/>
    <w:rsid w:val="009C207C"/>
    <w:rsid w:val="009C218D"/>
    <w:rsid w:val="009C275F"/>
    <w:rsid w:val="009C2851"/>
    <w:rsid w:val="009C361D"/>
    <w:rsid w:val="009C38ED"/>
    <w:rsid w:val="009C4F9A"/>
    <w:rsid w:val="009C61AF"/>
    <w:rsid w:val="009C61D4"/>
    <w:rsid w:val="009C6DCA"/>
    <w:rsid w:val="009C7958"/>
    <w:rsid w:val="009D1463"/>
    <w:rsid w:val="009D17B9"/>
    <w:rsid w:val="009D1C1D"/>
    <w:rsid w:val="009D22B2"/>
    <w:rsid w:val="009D2E6D"/>
    <w:rsid w:val="009D3A3C"/>
    <w:rsid w:val="009D3EC6"/>
    <w:rsid w:val="009D4D94"/>
    <w:rsid w:val="009D4F86"/>
    <w:rsid w:val="009D51B7"/>
    <w:rsid w:val="009D59FE"/>
    <w:rsid w:val="009D62B0"/>
    <w:rsid w:val="009D63E8"/>
    <w:rsid w:val="009D6A78"/>
    <w:rsid w:val="009D7762"/>
    <w:rsid w:val="009E0109"/>
    <w:rsid w:val="009E086F"/>
    <w:rsid w:val="009E2008"/>
    <w:rsid w:val="009E21CA"/>
    <w:rsid w:val="009E2DF7"/>
    <w:rsid w:val="009E3087"/>
    <w:rsid w:val="009E3298"/>
    <w:rsid w:val="009E3AF5"/>
    <w:rsid w:val="009E3C4D"/>
    <w:rsid w:val="009E3D47"/>
    <w:rsid w:val="009E4515"/>
    <w:rsid w:val="009E5864"/>
    <w:rsid w:val="009E5B08"/>
    <w:rsid w:val="009E5D21"/>
    <w:rsid w:val="009E6376"/>
    <w:rsid w:val="009E6DCC"/>
    <w:rsid w:val="009E7AB0"/>
    <w:rsid w:val="009F16BF"/>
    <w:rsid w:val="009F188C"/>
    <w:rsid w:val="009F2A7A"/>
    <w:rsid w:val="009F2CB6"/>
    <w:rsid w:val="009F373D"/>
    <w:rsid w:val="009F3A0A"/>
    <w:rsid w:val="009F3EB4"/>
    <w:rsid w:val="009F4567"/>
    <w:rsid w:val="009F471B"/>
    <w:rsid w:val="009F48AF"/>
    <w:rsid w:val="009F5281"/>
    <w:rsid w:val="009F52FF"/>
    <w:rsid w:val="009F5AD8"/>
    <w:rsid w:val="009F793B"/>
    <w:rsid w:val="009F7A47"/>
    <w:rsid w:val="00A00789"/>
    <w:rsid w:val="00A00AED"/>
    <w:rsid w:val="00A01438"/>
    <w:rsid w:val="00A015A9"/>
    <w:rsid w:val="00A017D0"/>
    <w:rsid w:val="00A018C8"/>
    <w:rsid w:val="00A021FD"/>
    <w:rsid w:val="00A028DC"/>
    <w:rsid w:val="00A02B17"/>
    <w:rsid w:val="00A02E3A"/>
    <w:rsid w:val="00A03806"/>
    <w:rsid w:val="00A04162"/>
    <w:rsid w:val="00A04355"/>
    <w:rsid w:val="00A059EC"/>
    <w:rsid w:val="00A05CDA"/>
    <w:rsid w:val="00A0648C"/>
    <w:rsid w:val="00A06A41"/>
    <w:rsid w:val="00A06C70"/>
    <w:rsid w:val="00A075B0"/>
    <w:rsid w:val="00A07BBC"/>
    <w:rsid w:val="00A100D8"/>
    <w:rsid w:val="00A10EA2"/>
    <w:rsid w:val="00A115BB"/>
    <w:rsid w:val="00A11AB5"/>
    <w:rsid w:val="00A12FD7"/>
    <w:rsid w:val="00A135C0"/>
    <w:rsid w:val="00A13D93"/>
    <w:rsid w:val="00A14836"/>
    <w:rsid w:val="00A14CF7"/>
    <w:rsid w:val="00A152DD"/>
    <w:rsid w:val="00A15F1E"/>
    <w:rsid w:val="00A16393"/>
    <w:rsid w:val="00A16CB5"/>
    <w:rsid w:val="00A17036"/>
    <w:rsid w:val="00A172B5"/>
    <w:rsid w:val="00A17FB1"/>
    <w:rsid w:val="00A20A79"/>
    <w:rsid w:val="00A20B0C"/>
    <w:rsid w:val="00A20EC2"/>
    <w:rsid w:val="00A21E2D"/>
    <w:rsid w:val="00A2361E"/>
    <w:rsid w:val="00A23830"/>
    <w:rsid w:val="00A23DCF"/>
    <w:rsid w:val="00A23E4A"/>
    <w:rsid w:val="00A25683"/>
    <w:rsid w:val="00A25910"/>
    <w:rsid w:val="00A25D93"/>
    <w:rsid w:val="00A25E7F"/>
    <w:rsid w:val="00A2683D"/>
    <w:rsid w:val="00A26917"/>
    <w:rsid w:val="00A2702F"/>
    <w:rsid w:val="00A2758A"/>
    <w:rsid w:val="00A30015"/>
    <w:rsid w:val="00A30401"/>
    <w:rsid w:val="00A304FE"/>
    <w:rsid w:val="00A30589"/>
    <w:rsid w:val="00A310D2"/>
    <w:rsid w:val="00A3125F"/>
    <w:rsid w:val="00A31A98"/>
    <w:rsid w:val="00A34B36"/>
    <w:rsid w:val="00A34BD5"/>
    <w:rsid w:val="00A34CD4"/>
    <w:rsid w:val="00A35220"/>
    <w:rsid w:val="00A35D76"/>
    <w:rsid w:val="00A36684"/>
    <w:rsid w:val="00A3721D"/>
    <w:rsid w:val="00A372E5"/>
    <w:rsid w:val="00A37505"/>
    <w:rsid w:val="00A3753E"/>
    <w:rsid w:val="00A37773"/>
    <w:rsid w:val="00A40BDF"/>
    <w:rsid w:val="00A41AF0"/>
    <w:rsid w:val="00A42320"/>
    <w:rsid w:val="00A42B05"/>
    <w:rsid w:val="00A42D94"/>
    <w:rsid w:val="00A43989"/>
    <w:rsid w:val="00A439C9"/>
    <w:rsid w:val="00A43F0D"/>
    <w:rsid w:val="00A4486A"/>
    <w:rsid w:val="00A44E70"/>
    <w:rsid w:val="00A45ABC"/>
    <w:rsid w:val="00A4609A"/>
    <w:rsid w:val="00A46171"/>
    <w:rsid w:val="00A471AC"/>
    <w:rsid w:val="00A4733A"/>
    <w:rsid w:val="00A47534"/>
    <w:rsid w:val="00A47605"/>
    <w:rsid w:val="00A47DC3"/>
    <w:rsid w:val="00A5002F"/>
    <w:rsid w:val="00A504B5"/>
    <w:rsid w:val="00A504DB"/>
    <w:rsid w:val="00A50DAF"/>
    <w:rsid w:val="00A51A68"/>
    <w:rsid w:val="00A52160"/>
    <w:rsid w:val="00A52331"/>
    <w:rsid w:val="00A5355A"/>
    <w:rsid w:val="00A53DA0"/>
    <w:rsid w:val="00A540FD"/>
    <w:rsid w:val="00A54228"/>
    <w:rsid w:val="00A54353"/>
    <w:rsid w:val="00A54BA9"/>
    <w:rsid w:val="00A54F97"/>
    <w:rsid w:val="00A55F48"/>
    <w:rsid w:val="00A57728"/>
    <w:rsid w:val="00A5785E"/>
    <w:rsid w:val="00A60BFB"/>
    <w:rsid w:val="00A6103F"/>
    <w:rsid w:val="00A61AFE"/>
    <w:rsid w:val="00A61F98"/>
    <w:rsid w:val="00A621CC"/>
    <w:rsid w:val="00A63A00"/>
    <w:rsid w:val="00A64485"/>
    <w:rsid w:val="00A64726"/>
    <w:rsid w:val="00A65A77"/>
    <w:rsid w:val="00A662CE"/>
    <w:rsid w:val="00A66C49"/>
    <w:rsid w:val="00A66D8F"/>
    <w:rsid w:val="00A67D39"/>
    <w:rsid w:val="00A70082"/>
    <w:rsid w:val="00A70CD4"/>
    <w:rsid w:val="00A70CE0"/>
    <w:rsid w:val="00A712AB"/>
    <w:rsid w:val="00A716E1"/>
    <w:rsid w:val="00A72868"/>
    <w:rsid w:val="00A72D84"/>
    <w:rsid w:val="00A72F18"/>
    <w:rsid w:val="00A73782"/>
    <w:rsid w:val="00A73DD2"/>
    <w:rsid w:val="00A743A3"/>
    <w:rsid w:val="00A74A19"/>
    <w:rsid w:val="00A75BCB"/>
    <w:rsid w:val="00A761B4"/>
    <w:rsid w:val="00A76213"/>
    <w:rsid w:val="00A7643D"/>
    <w:rsid w:val="00A76F00"/>
    <w:rsid w:val="00A7742E"/>
    <w:rsid w:val="00A77D9C"/>
    <w:rsid w:val="00A801ED"/>
    <w:rsid w:val="00A813C8"/>
    <w:rsid w:val="00A81D01"/>
    <w:rsid w:val="00A82535"/>
    <w:rsid w:val="00A84461"/>
    <w:rsid w:val="00A84DA8"/>
    <w:rsid w:val="00A8766D"/>
    <w:rsid w:val="00A87A45"/>
    <w:rsid w:val="00A87DEB"/>
    <w:rsid w:val="00A90C67"/>
    <w:rsid w:val="00A90CB0"/>
    <w:rsid w:val="00A919AE"/>
    <w:rsid w:val="00A91A8D"/>
    <w:rsid w:val="00A92477"/>
    <w:rsid w:val="00A93317"/>
    <w:rsid w:val="00A934FC"/>
    <w:rsid w:val="00A9369B"/>
    <w:rsid w:val="00A94292"/>
    <w:rsid w:val="00A94635"/>
    <w:rsid w:val="00A94DF9"/>
    <w:rsid w:val="00A95833"/>
    <w:rsid w:val="00A96349"/>
    <w:rsid w:val="00A96872"/>
    <w:rsid w:val="00A96B61"/>
    <w:rsid w:val="00A96EFA"/>
    <w:rsid w:val="00A9770D"/>
    <w:rsid w:val="00A979D7"/>
    <w:rsid w:val="00AA0198"/>
    <w:rsid w:val="00AA046D"/>
    <w:rsid w:val="00AA09EF"/>
    <w:rsid w:val="00AA15EB"/>
    <w:rsid w:val="00AA1B81"/>
    <w:rsid w:val="00AA1EA9"/>
    <w:rsid w:val="00AA22F8"/>
    <w:rsid w:val="00AA2943"/>
    <w:rsid w:val="00AA30CC"/>
    <w:rsid w:val="00AA45FC"/>
    <w:rsid w:val="00AA59E1"/>
    <w:rsid w:val="00AA675B"/>
    <w:rsid w:val="00AA73A7"/>
    <w:rsid w:val="00AA73BD"/>
    <w:rsid w:val="00AB00AE"/>
    <w:rsid w:val="00AB08BA"/>
    <w:rsid w:val="00AB08E9"/>
    <w:rsid w:val="00AB0D97"/>
    <w:rsid w:val="00AB16F7"/>
    <w:rsid w:val="00AB2180"/>
    <w:rsid w:val="00AB30D6"/>
    <w:rsid w:val="00AB31E9"/>
    <w:rsid w:val="00AB324B"/>
    <w:rsid w:val="00AB38B5"/>
    <w:rsid w:val="00AB3B57"/>
    <w:rsid w:val="00AB3BC1"/>
    <w:rsid w:val="00AB5270"/>
    <w:rsid w:val="00AB54CF"/>
    <w:rsid w:val="00AB59D0"/>
    <w:rsid w:val="00AB5B61"/>
    <w:rsid w:val="00AB5FAC"/>
    <w:rsid w:val="00AB6DB5"/>
    <w:rsid w:val="00AB7069"/>
    <w:rsid w:val="00AB76BF"/>
    <w:rsid w:val="00AB7C0E"/>
    <w:rsid w:val="00AB7FE5"/>
    <w:rsid w:val="00AC0A6A"/>
    <w:rsid w:val="00AC1522"/>
    <w:rsid w:val="00AC21EB"/>
    <w:rsid w:val="00AC3EF1"/>
    <w:rsid w:val="00AC43ED"/>
    <w:rsid w:val="00AC4E98"/>
    <w:rsid w:val="00AC56CD"/>
    <w:rsid w:val="00AC5B87"/>
    <w:rsid w:val="00AC5DE2"/>
    <w:rsid w:val="00AC6507"/>
    <w:rsid w:val="00AC7026"/>
    <w:rsid w:val="00AC7656"/>
    <w:rsid w:val="00AC78CD"/>
    <w:rsid w:val="00AC7A01"/>
    <w:rsid w:val="00AC7FF9"/>
    <w:rsid w:val="00AD013A"/>
    <w:rsid w:val="00AD26E1"/>
    <w:rsid w:val="00AD2BFA"/>
    <w:rsid w:val="00AD3542"/>
    <w:rsid w:val="00AD4508"/>
    <w:rsid w:val="00AD47AB"/>
    <w:rsid w:val="00AD4F82"/>
    <w:rsid w:val="00AD5350"/>
    <w:rsid w:val="00AD5512"/>
    <w:rsid w:val="00AD63C5"/>
    <w:rsid w:val="00AD6695"/>
    <w:rsid w:val="00AD7006"/>
    <w:rsid w:val="00AD7163"/>
    <w:rsid w:val="00AD776F"/>
    <w:rsid w:val="00AE1202"/>
    <w:rsid w:val="00AE155B"/>
    <w:rsid w:val="00AE1E18"/>
    <w:rsid w:val="00AE1FBA"/>
    <w:rsid w:val="00AE25E2"/>
    <w:rsid w:val="00AE360D"/>
    <w:rsid w:val="00AE3E51"/>
    <w:rsid w:val="00AE3F26"/>
    <w:rsid w:val="00AE4A16"/>
    <w:rsid w:val="00AE4C6E"/>
    <w:rsid w:val="00AE514A"/>
    <w:rsid w:val="00AE563D"/>
    <w:rsid w:val="00AE5C82"/>
    <w:rsid w:val="00AE6AB7"/>
    <w:rsid w:val="00AE7685"/>
    <w:rsid w:val="00AE76DD"/>
    <w:rsid w:val="00AE7AC0"/>
    <w:rsid w:val="00AF0609"/>
    <w:rsid w:val="00AF08E0"/>
    <w:rsid w:val="00AF14CA"/>
    <w:rsid w:val="00AF1AC5"/>
    <w:rsid w:val="00AF1E06"/>
    <w:rsid w:val="00AF24AD"/>
    <w:rsid w:val="00AF2808"/>
    <w:rsid w:val="00AF2F42"/>
    <w:rsid w:val="00AF40F4"/>
    <w:rsid w:val="00AF5ED1"/>
    <w:rsid w:val="00AF6329"/>
    <w:rsid w:val="00AF661D"/>
    <w:rsid w:val="00AF6D4B"/>
    <w:rsid w:val="00AF7380"/>
    <w:rsid w:val="00AF74F1"/>
    <w:rsid w:val="00AF7526"/>
    <w:rsid w:val="00B00D44"/>
    <w:rsid w:val="00B01823"/>
    <w:rsid w:val="00B01BE1"/>
    <w:rsid w:val="00B0257F"/>
    <w:rsid w:val="00B02FE2"/>
    <w:rsid w:val="00B031F6"/>
    <w:rsid w:val="00B0350F"/>
    <w:rsid w:val="00B036F3"/>
    <w:rsid w:val="00B03AA0"/>
    <w:rsid w:val="00B0508C"/>
    <w:rsid w:val="00B0508E"/>
    <w:rsid w:val="00B05970"/>
    <w:rsid w:val="00B062B3"/>
    <w:rsid w:val="00B0638A"/>
    <w:rsid w:val="00B06F77"/>
    <w:rsid w:val="00B079C2"/>
    <w:rsid w:val="00B07CB5"/>
    <w:rsid w:val="00B07F39"/>
    <w:rsid w:val="00B1039F"/>
    <w:rsid w:val="00B10F2B"/>
    <w:rsid w:val="00B11B64"/>
    <w:rsid w:val="00B120EC"/>
    <w:rsid w:val="00B12817"/>
    <w:rsid w:val="00B133BF"/>
    <w:rsid w:val="00B13753"/>
    <w:rsid w:val="00B13980"/>
    <w:rsid w:val="00B146E7"/>
    <w:rsid w:val="00B14C98"/>
    <w:rsid w:val="00B153D8"/>
    <w:rsid w:val="00B1565C"/>
    <w:rsid w:val="00B15DED"/>
    <w:rsid w:val="00B15EE3"/>
    <w:rsid w:val="00B16670"/>
    <w:rsid w:val="00B170B0"/>
    <w:rsid w:val="00B170D9"/>
    <w:rsid w:val="00B17C32"/>
    <w:rsid w:val="00B2053C"/>
    <w:rsid w:val="00B206D9"/>
    <w:rsid w:val="00B20748"/>
    <w:rsid w:val="00B20922"/>
    <w:rsid w:val="00B20934"/>
    <w:rsid w:val="00B20C4E"/>
    <w:rsid w:val="00B21036"/>
    <w:rsid w:val="00B234FA"/>
    <w:rsid w:val="00B2355F"/>
    <w:rsid w:val="00B24ED0"/>
    <w:rsid w:val="00B25437"/>
    <w:rsid w:val="00B2549A"/>
    <w:rsid w:val="00B25EEC"/>
    <w:rsid w:val="00B2692C"/>
    <w:rsid w:val="00B26AEB"/>
    <w:rsid w:val="00B26F00"/>
    <w:rsid w:val="00B27043"/>
    <w:rsid w:val="00B27414"/>
    <w:rsid w:val="00B27521"/>
    <w:rsid w:val="00B275BF"/>
    <w:rsid w:val="00B27CA6"/>
    <w:rsid w:val="00B30A36"/>
    <w:rsid w:val="00B30CCA"/>
    <w:rsid w:val="00B30CFB"/>
    <w:rsid w:val="00B3117F"/>
    <w:rsid w:val="00B31536"/>
    <w:rsid w:val="00B3174E"/>
    <w:rsid w:val="00B31BF2"/>
    <w:rsid w:val="00B31CB4"/>
    <w:rsid w:val="00B326D3"/>
    <w:rsid w:val="00B3275F"/>
    <w:rsid w:val="00B32D45"/>
    <w:rsid w:val="00B33ED4"/>
    <w:rsid w:val="00B342AA"/>
    <w:rsid w:val="00B342EC"/>
    <w:rsid w:val="00B34C65"/>
    <w:rsid w:val="00B3575E"/>
    <w:rsid w:val="00B358F1"/>
    <w:rsid w:val="00B3692B"/>
    <w:rsid w:val="00B36CE1"/>
    <w:rsid w:val="00B3707B"/>
    <w:rsid w:val="00B40C48"/>
    <w:rsid w:val="00B41308"/>
    <w:rsid w:val="00B41E7E"/>
    <w:rsid w:val="00B4279E"/>
    <w:rsid w:val="00B43054"/>
    <w:rsid w:val="00B442BB"/>
    <w:rsid w:val="00B449B4"/>
    <w:rsid w:val="00B453FB"/>
    <w:rsid w:val="00B45A05"/>
    <w:rsid w:val="00B45A27"/>
    <w:rsid w:val="00B45E9E"/>
    <w:rsid w:val="00B46879"/>
    <w:rsid w:val="00B50325"/>
    <w:rsid w:val="00B505E0"/>
    <w:rsid w:val="00B50ED9"/>
    <w:rsid w:val="00B51DFC"/>
    <w:rsid w:val="00B51FF5"/>
    <w:rsid w:val="00B52463"/>
    <w:rsid w:val="00B526FA"/>
    <w:rsid w:val="00B527A1"/>
    <w:rsid w:val="00B55773"/>
    <w:rsid w:val="00B55E57"/>
    <w:rsid w:val="00B57F64"/>
    <w:rsid w:val="00B60E62"/>
    <w:rsid w:val="00B618B0"/>
    <w:rsid w:val="00B62C55"/>
    <w:rsid w:val="00B62D2D"/>
    <w:rsid w:val="00B63A47"/>
    <w:rsid w:val="00B63FC0"/>
    <w:rsid w:val="00B642D2"/>
    <w:rsid w:val="00B64847"/>
    <w:rsid w:val="00B651BE"/>
    <w:rsid w:val="00B653EA"/>
    <w:rsid w:val="00B65505"/>
    <w:rsid w:val="00B65FD9"/>
    <w:rsid w:val="00B661E4"/>
    <w:rsid w:val="00B66C6A"/>
    <w:rsid w:val="00B707C0"/>
    <w:rsid w:val="00B71CE5"/>
    <w:rsid w:val="00B727BC"/>
    <w:rsid w:val="00B72EC1"/>
    <w:rsid w:val="00B7317D"/>
    <w:rsid w:val="00B737F3"/>
    <w:rsid w:val="00B74273"/>
    <w:rsid w:val="00B74964"/>
    <w:rsid w:val="00B74BD9"/>
    <w:rsid w:val="00B751FC"/>
    <w:rsid w:val="00B753E5"/>
    <w:rsid w:val="00B76681"/>
    <w:rsid w:val="00B76B46"/>
    <w:rsid w:val="00B77534"/>
    <w:rsid w:val="00B77791"/>
    <w:rsid w:val="00B77941"/>
    <w:rsid w:val="00B80459"/>
    <w:rsid w:val="00B8149A"/>
    <w:rsid w:val="00B8192F"/>
    <w:rsid w:val="00B81B06"/>
    <w:rsid w:val="00B81BF6"/>
    <w:rsid w:val="00B81C21"/>
    <w:rsid w:val="00B81FF9"/>
    <w:rsid w:val="00B82A25"/>
    <w:rsid w:val="00B82B64"/>
    <w:rsid w:val="00B82C59"/>
    <w:rsid w:val="00B82C8A"/>
    <w:rsid w:val="00B834B8"/>
    <w:rsid w:val="00B83F13"/>
    <w:rsid w:val="00B83F8E"/>
    <w:rsid w:val="00B85091"/>
    <w:rsid w:val="00B8569E"/>
    <w:rsid w:val="00B85ADC"/>
    <w:rsid w:val="00B85E34"/>
    <w:rsid w:val="00B86B22"/>
    <w:rsid w:val="00B873C5"/>
    <w:rsid w:val="00B87517"/>
    <w:rsid w:val="00B87531"/>
    <w:rsid w:val="00B87657"/>
    <w:rsid w:val="00B87DB7"/>
    <w:rsid w:val="00B91159"/>
    <w:rsid w:val="00B91C46"/>
    <w:rsid w:val="00B91D58"/>
    <w:rsid w:val="00B91F1F"/>
    <w:rsid w:val="00B929BC"/>
    <w:rsid w:val="00B92F05"/>
    <w:rsid w:val="00B93201"/>
    <w:rsid w:val="00B9320F"/>
    <w:rsid w:val="00B9339D"/>
    <w:rsid w:val="00B93769"/>
    <w:rsid w:val="00B9453C"/>
    <w:rsid w:val="00B9475C"/>
    <w:rsid w:val="00B94D4B"/>
    <w:rsid w:val="00B95E06"/>
    <w:rsid w:val="00B96086"/>
    <w:rsid w:val="00B96541"/>
    <w:rsid w:val="00B968A3"/>
    <w:rsid w:val="00B9716B"/>
    <w:rsid w:val="00B9724C"/>
    <w:rsid w:val="00B97D5C"/>
    <w:rsid w:val="00BA0282"/>
    <w:rsid w:val="00BA1658"/>
    <w:rsid w:val="00BA2818"/>
    <w:rsid w:val="00BA3FED"/>
    <w:rsid w:val="00BA49CC"/>
    <w:rsid w:val="00BA5951"/>
    <w:rsid w:val="00BA5F6C"/>
    <w:rsid w:val="00BA603F"/>
    <w:rsid w:val="00BA6424"/>
    <w:rsid w:val="00BA68DB"/>
    <w:rsid w:val="00BA6DB2"/>
    <w:rsid w:val="00BA742E"/>
    <w:rsid w:val="00BA749A"/>
    <w:rsid w:val="00BA7683"/>
    <w:rsid w:val="00BA783E"/>
    <w:rsid w:val="00BB1B87"/>
    <w:rsid w:val="00BB239C"/>
    <w:rsid w:val="00BB2D3C"/>
    <w:rsid w:val="00BB2E32"/>
    <w:rsid w:val="00BB366C"/>
    <w:rsid w:val="00BB41C1"/>
    <w:rsid w:val="00BB43B3"/>
    <w:rsid w:val="00BB4A80"/>
    <w:rsid w:val="00BB54A8"/>
    <w:rsid w:val="00BB5B76"/>
    <w:rsid w:val="00BB5F44"/>
    <w:rsid w:val="00BB6211"/>
    <w:rsid w:val="00BB674A"/>
    <w:rsid w:val="00BB78CB"/>
    <w:rsid w:val="00BC0EE4"/>
    <w:rsid w:val="00BC2246"/>
    <w:rsid w:val="00BC2CE2"/>
    <w:rsid w:val="00BC2F01"/>
    <w:rsid w:val="00BC46D8"/>
    <w:rsid w:val="00BC4F1D"/>
    <w:rsid w:val="00BC61EC"/>
    <w:rsid w:val="00BC62F4"/>
    <w:rsid w:val="00BC69D8"/>
    <w:rsid w:val="00BC6A12"/>
    <w:rsid w:val="00BC7191"/>
    <w:rsid w:val="00BC7477"/>
    <w:rsid w:val="00BC78F1"/>
    <w:rsid w:val="00BC7FC5"/>
    <w:rsid w:val="00BD0481"/>
    <w:rsid w:val="00BD0809"/>
    <w:rsid w:val="00BD12BE"/>
    <w:rsid w:val="00BD2E2D"/>
    <w:rsid w:val="00BD3221"/>
    <w:rsid w:val="00BD3881"/>
    <w:rsid w:val="00BD4127"/>
    <w:rsid w:val="00BD4F60"/>
    <w:rsid w:val="00BD6822"/>
    <w:rsid w:val="00BD6B40"/>
    <w:rsid w:val="00BD72E8"/>
    <w:rsid w:val="00BD761E"/>
    <w:rsid w:val="00BD784E"/>
    <w:rsid w:val="00BD78BC"/>
    <w:rsid w:val="00BD7AEA"/>
    <w:rsid w:val="00BE06A5"/>
    <w:rsid w:val="00BE0FCF"/>
    <w:rsid w:val="00BE19DD"/>
    <w:rsid w:val="00BE1B21"/>
    <w:rsid w:val="00BE1B71"/>
    <w:rsid w:val="00BE23E2"/>
    <w:rsid w:val="00BE2623"/>
    <w:rsid w:val="00BE39E8"/>
    <w:rsid w:val="00BE3B0D"/>
    <w:rsid w:val="00BE4057"/>
    <w:rsid w:val="00BE44CB"/>
    <w:rsid w:val="00BE4C07"/>
    <w:rsid w:val="00BE4EDA"/>
    <w:rsid w:val="00BE6397"/>
    <w:rsid w:val="00BE7E43"/>
    <w:rsid w:val="00BF0D4A"/>
    <w:rsid w:val="00BF0EC9"/>
    <w:rsid w:val="00BF0FF7"/>
    <w:rsid w:val="00BF17C5"/>
    <w:rsid w:val="00BF2302"/>
    <w:rsid w:val="00BF2B6D"/>
    <w:rsid w:val="00BF2BA7"/>
    <w:rsid w:val="00BF2DAF"/>
    <w:rsid w:val="00BF326C"/>
    <w:rsid w:val="00BF3755"/>
    <w:rsid w:val="00BF4213"/>
    <w:rsid w:val="00BF4DA1"/>
    <w:rsid w:val="00BF5B2F"/>
    <w:rsid w:val="00BF6741"/>
    <w:rsid w:val="00BF693F"/>
    <w:rsid w:val="00BF6A56"/>
    <w:rsid w:val="00BF6FC1"/>
    <w:rsid w:val="00BF7B45"/>
    <w:rsid w:val="00C001D1"/>
    <w:rsid w:val="00C005A2"/>
    <w:rsid w:val="00C0097D"/>
    <w:rsid w:val="00C012D4"/>
    <w:rsid w:val="00C01C75"/>
    <w:rsid w:val="00C01E1D"/>
    <w:rsid w:val="00C02F4A"/>
    <w:rsid w:val="00C0315D"/>
    <w:rsid w:val="00C03C07"/>
    <w:rsid w:val="00C0424F"/>
    <w:rsid w:val="00C04625"/>
    <w:rsid w:val="00C04A0A"/>
    <w:rsid w:val="00C04F11"/>
    <w:rsid w:val="00C05005"/>
    <w:rsid w:val="00C056AD"/>
    <w:rsid w:val="00C063FF"/>
    <w:rsid w:val="00C0747C"/>
    <w:rsid w:val="00C0753C"/>
    <w:rsid w:val="00C07A5D"/>
    <w:rsid w:val="00C07E4A"/>
    <w:rsid w:val="00C07ECD"/>
    <w:rsid w:val="00C1015D"/>
    <w:rsid w:val="00C10212"/>
    <w:rsid w:val="00C10B7E"/>
    <w:rsid w:val="00C11FAF"/>
    <w:rsid w:val="00C12045"/>
    <w:rsid w:val="00C1258D"/>
    <w:rsid w:val="00C1298B"/>
    <w:rsid w:val="00C12CF1"/>
    <w:rsid w:val="00C12E25"/>
    <w:rsid w:val="00C13150"/>
    <w:rsid w:val="00C13931"/>
    <w:rsid w:val="00C14B9B"/>
    <w:rsid w:val="00C15C88"/>
    <w:rsid w:val="00C15D18"/>
    <w:rsid w:val="00C15F58"/>
    <w:rsid w:val="00C16516"/>
    <w:rsid w:val="00C1663A"/>
    <w:rsid w:val="00C166A8"/>
    <w:rsid w:val="00C167D7"/>
    <w:rsid w:val="00C173DF"/>
    <w:rsid w:val="00C178DF"/>
    <w:rsid w:val="00C20132"/>
    <w:rsid w:val="00C20684"/>
    <w:rsid w:val="00C2073F"/>
    <w:rsid w:val="00C20C20"/>
    <w:rsid w:val="00C217FC"/>
    <w:rsid w:val="00C2198E"/>
    <w:rsid w:val="00C220F4"/>
    <w:rsid w:val="00C240AE"/>
    <w:rsid w:val="00C24730"/>
    <w:rsid w:val="00C24AAF"/>
    <w:rsid w:val="00C25618"/>
    <w:rsid w:val="00C25D53"/>
    <w:rsid w:val="00C25E80"/>
    <w:rsid w:val="00C26C8C"/>
    <w:rsid w:val="00C27475"/>
    <w:rsid w:val="00C3020C"/>
    <w:rsid w:val="00C3070C"/>
    <w:rsid w:val="00C31459"/>
    <w:rsid w:val="00C317AA"/>
    <w:rsid w:val="00C31811"/>
    <w:rsid w:val="00C31FB8"/>
    <w:rsid w:val="00C3571B"/>
    <w:rsid w:val="00C368EB"/>
    <w:rsid w:val="00C36A68"/>
    <w:rsid w:val="00C36ED2"/>
    <w:rsid w:val="00C3735C"/>
    <w:rsid w:val="00C405ED"/>
    <w:rsid w:val="00C40631"/>
    <w:rsid w:val="00C40AB2"/>
    <w:rsid w:val="00C41BCC"/>
    <w:rsid w:val="00C42004"/>
    <w:rsid w:val="00C42577"/>
    <w:rsid w:val="00C429B4"/>
    <w:rsid w:val="00C42D4D"/>
    <w:rsid w:val="00C42F4D"/>
    <w:rsid w:val="00C4300D"/>
    <w:rsid w:val="00C43307"/>
    <w:rsid w:val="00C4452C"/>
    <w:rsid w:val="00C44759"/>
    <w:rsid w:val="00C4549C"/>
    <w:rsid w:val="00C459C2"/>
    <w:rsid w:val="00C460AD"/>
    <w:rsid w:val="00C464D7"/>
    <w:rsid w:val="00C46B18"/>
    <w:rsid w:val="00C47BE6"/>
    <w:rsid w:val="00C47EB9"/>
    <w:rsid w:val="00C5028D"/>
    <w:rsid w:val="00C50B05"/>
    <w:rsid w:val="00C50B8A"/>
    <w:rsid w:val="00C51086"/>
    <w:rsid w:val="00C51170"/>
    <w:rsid w:val="00C5208F"/>
    <w:rsid w:val="00C527E8"/>
    <w:rsid w:val="00C52B30"/>
    <w:rsid w:val="00C52E43"/>
    <w:rsid w:val="00C53E19"/>
    <w:rsid w:val="00C5420F"/>
    <w:rsid w:val="00C549DE"/>
    <w:rsid w:val="00C558BE"/>
    <w:rsid w:val="00C55B3C"/>
    <w:rsid w:val="00C56113"/>
    <w:rsid w:val="00C56E21"/>
    <w:rsid w:val="00C57164"/>
    <w:rsid w:val="00C57336"/>
    <w:rsid w:val="00C57CA3"/>
    <w:rsid w:val="00C60271"/>
    <w:rsid w:val="00C603FB"/>
    <w:rsid w:val="00C604E4"/>
    <w:rsid w:val="00C60E78"/>
    <w:rsid w:val="00C61114"/>
    <w:rsid w:val="00C6126C"/>
    <w:rsid w:val="00C6165E"/>
    <w:rsid w:val="00C61B97"/>
    <w:rsid w:val="00C61D3A"/>
    <w:rsid w:val="00C6332F"/>
    <w:rsid w:val="00C6371D"/>
    <w:rsid w:val="00C63A30"/>
    <w:rsid w:val="00C63DCA"/>
    <w:rsid w:val="00C63EC9"/>
    <w:rsid w:val="00C63F26"/>
    <w:rsid w:val="00C64498"/>
    <w:rsid w:val="00C64C89"/>
    <w:rsid w:val="00C650D0"/>
    <w:rsid w:val="00C655F1"/>
    <w:rsid w:val="00C659B8"/>
    <w:rsid w:val="00C65B6C"/>
    <w:rsid w:val="00C6605A"/>
    <w:rsid w:val="00C66815"/>
    <w:rsid w:val="00C66E32"/>
    <w:rsid w:val="00C67727"/>
    <w:rsid w:val="00C67A8A"/>
    <w:rsid w:val="00C67BCA"/>
    <w:rsid w:val="00C67F57"/>
    <w:rsid w:val="00C70196"/>
    <w:rsid w:val="00C7039F"/>
    <w:rsid w:val="00C71257"/>
    <w:rsid w:val="00C715AC"/>
    <w:rsid w:val="00C71883"/>
    <w:rsid w:val="00C71A97"/>
    <w:rsid w:val="00C72A4C"/>
    <w:rsid w:val="00C72F1D"/>
    <w:rsid w:val="00C73048"/>
    <w:rsid w:val="00C746E6"/>
    <w:rsid w:val="00C748C1"/>
    <w:rsid w:val="00C74A25"/>
    <w:rsid w:val="00C74A64"/>
    <w:rsid w:val="00C74DD7"/>
    <w:rsid w:val="00C7576A"/>
    <w:rsid w:val="00C7582B"/>
    <w:rsid w:val="00C7591E"/>
    <w:rsid w:val="00C75AD6"/>
    <w:rsid w:val="00C76465"/>
    <w:rsid w:val="00C7652F"/>
    <w:rsid w:val="00C770B0"/>
    <w:rsid w:val="00C771ED"/>
    <w:rsid w:val="00C77E0C"/>
    <w:rsid w:val="00C80E29"/>
    <w:rsid w:val="00C82E46"/>
    <w:rsid w:val="00C82EA9"/>
    <w:rsid w:val="00C83375"/>
    <w:rsid w:val="00C835E4"/>
    <w:rsid w:val="00C83797"/>
    <w:rsid w:val="00C837F0"/>
    <w:rsid w:val="00C83DD3"/>
    <w:rsid w:val="00C83EC9"/>
    <w:rsid w:val="00C840F5"/>
    <w:rsid w:val="00C84376"/>
    <w:rsid w:val="00C84A6C"/>
    <w:rsid w:val="00C85060"/>
    <w:rsid w:val="00C852A3"/>
    <w:rsid w:val="00C8550A"/>
    <w:rsid w:val="00C85D14"/>
    <w:rsid w:val="00C873AE"/>
    <w:rsid w:val="00C901FF"/>
    <w:rsid w:val="00C9074F"/>
    <w:rsid w:val="00C90960"/>
    <w:rsid w:val="00C90A65"/>
    <w:rsid w:val="00C90C1A"/>
    <w:rsid w:val="00C9201C"/>
    <w:rsid w:val="00C9258C"/>
    <w:rsid w:val="00C9262E"/>
    <w:rsid w:val="00C9287A"/>
    <w:rsid w:val="00C93B75"/>
    <w:rsid w:val="00C93CFB"/>
    <w:rsid w:val="00C956F9"/>
    <w:rsid w:val="00C969E6"/>
    <w:rsid w:val="00C97316"/>
    <w:rsid w:val="00CA0FC8"/>
    <w:rsid w:val="00CA15D2"/>
    <w:rsid w:val="00CA2211"/>
    <w:rsid w:val="00CA27EA"/>
    <w:rsid w:val="00CA29EB"/>
    <w:rsid w:val="00CA2BA3"/>
    <w:rsid w:val="00CA2E53"/>
    <w:rsid w:val="00CA44A8"/>
    <w:rsid w:val="00CA46C1"/>
    <w:rsid w:val="00CA4BA6"/>
    <w:rsid w:val="00CA4D0A"/>
    <w:rsid w:val="00CA556D"/>
    <w:rsid w:val="00CA5700"/>
    <w:rsid w:val="00CA5A55"/>
    <w:rsid w:val="00CA7051"/>
    <w:rsid w:val="00CA7404"/>
    <w:rsid w:val="00CA7BA2"/>
    <w:rsid w:val="00CA7BDA"/>
    <w:rsid w:val="00CB0ABD"/>
    <w:rsid w:val="00CB1167"/>
    <w:rsid w:val="00CB154C"/>
    <w:rsid w:val="00CB159A"/>
    <w:rsid w:val="00CB15D9"/>
    <w:rsid w:val="00CB1C05"/>
    <w:rsid w:val="00CB1FFD"/>
    <w:rsid w:val="00CB2788"/>
    <w:rsid w:val="00CB29AF"/>
    <w:rsid w:val="00CB2D17"/>
    <w:rsid w:val="00CB2E77"/>
    <w:rsid w:val="00CB570D"/>
    <w:rsid w:val="00CB607A"/>
    <w:rsid w:val="00CB65BD"/>
    <w:rsid w:val="00CB65FB"/>
    <w:rsid w:val="00CB66F5"/>
    <w:rsid w:val="00CB6788"/>
    <w:rsid w:val="00CB6E12"/>
    <w:rsid w:val="00CB6FDF"/>
    <w:rsid w:val="00CB7C98"/>
    <w:rsid w:val="00CC05E3"/>
    <w:rsid w:val="00CC06EF"/>
    <w:rsid w:val="00CC0811"/>
    <w:rsid w:val="00CC08A5"/>
    <w:rsid w:val="00CC09D0"/>
    <w:rsid w:val="00CC103C"/>
    <w:rsid w:val="00CC1B60"/>
    <w:rsid w:val="00CC1DAC"/>
    <w:rsid w:val="00CC2048"/>
    <w:rsid w:val="00CC24A6"/>
    <w:rsid w:val="00CC264F"/>
    <w:rsid w:val="00CC2DB2"/>
    <w:rsid w:val="00CC3346"/>
    <w:rsid w:val="00CC5C6E"/>
    <w:rsid w:val="00CC5E56"/>
    <w:rsid w:val="00CC5F25"/>
    <w:rsid w:val="00CC63F3"/>
    <w:rsid w:val="00CC66AA"/>
    <w:rsid w:val="00CD09A3"/>
    <w:rsid w:val="00CD14E3"/>
    <w:rsid w:val="00CD1676"/>
    <w:rsid w:val="00CD25EB"/>
    <w:rsid w:val="00CD2756"/>
    <w:rsid w:val="00CD2AAA"/>
    <w:rsid w:val="00CD3462"/>
    <w:rsid w:val="00CD35B2"/>
    <w:rsid w:val="00CD41A9"/>
    <w:rsid w:val="00CD54B9"/>
    <w:rsid w:val="00CD54F5"/>
    <w:rsid w:val="00CD608A"/>
    <w:rsid w:val="00CD6226"/>
    <w:rsid w:val="00CD660E"/>
    <w:rsid w:val="00CD6645"/>
    <w:rsid w:val="00CD6927"/>
    <w:rsid w:val="00CD6FCE"/>
    <w:rsid w:val="00CE02D2"/>
    <w:rsid w:val="00CE08C4"/>
    <w:rsid w:val="00CE0FF8"/>
    <w:rsid w:val="00CE1758"/>
    <w:rsid w:val="00CE24B3"/>
    <w:rsid w:val="00CE2610"/>
    <w:rsid w:val="00CE2799"/>
    <w:rsid w:val="00CE3F7B"/>
    <w:rsid w:val="00CE418C"/>
    <w:rsid w:val="00CE423F"/>
    <w:rsid w:val="00CE441B"/>
    <w:rsid w:val="00CE51A0"/>
    <w:rsid w:val="00CE5424"/>
    <w:rsid w:val="00CE5DFF"/>
    <w:rsid w:val="00CE61A2"/>
    <w:rsid w:val="00CE7671"/>
    <w:rsid w:val="00CE774E"/>
    <w:rsid w:val="00CF003C"/>
    <w:rsid w:val="00CF01A6"/>
    <w:rsid w:val="00CF04BE"/>
    <w:rsid w:val="00CF0B2D"/>
    <w:rsid w:val="00CF1924"/>
    <w:rsid w:val="00CF213C"/>
    <w:rsid w:val="00CF28EB"/>
    <w:rsid w:val="00CF47BC"/>
    <w:rsid w:val="00CF5A1C"/>
    <w:rsid w:val="00CF5C21"/>
    <w:rsid w:val="00CF5E4A"/>
    <w:rsid w:val="00CF6EFA"/>
    <w:rsid w:val="00CF7779"/>
    <w:rsid w:val="00CF797D"/>
    <w:rsid w:val="00CF7D04"/>
    <w:rsid w:val="00CF7E07"/>
    <w:rsid w:val="00CF7FF5"/>
    <w:rsid w:val="00D00D44"/>
    <w:rsid w:val="00D01679"/>
    <w:rsid w:val="00D0331E"/>
    <w:rsid w:val="00D034F3"/>
    <w:rsid w:val="00D036B3"/>
    <w:rsid w:val="00D03E22"/>
    <w:rsid w:val="00D04713"/>
    <w:rsid w:val="00D04D0A"/>
    <w:rsid w:val="00D04F1D"/>
    <w:rsid w:val="00D05786"/>
    <w:rsid w:val="00D059B4"/>
    <w:rsid w:val="00D059D2"/>
    <w:rsid w:val="00D05F30"/>
    <w:rsid w:val="00D060B6"/>
    <w:rsid w:val="00D0702D"/>
    <w:rsid w:val="00D07411"/>
    <w:rsid w:val="00D07EF5"/>
    <w:rsid w:val="00D10624"/>
    <w:rsid w:val="00D111E1"/>
    <w:rsid w:val="00D112A8"/>
    <w:rsid w:val="00D11460"/>
    <w:rsid w:val="00D11E72"/>
    <w:rsid w:val="00D126AD"/>
    <w:rsid w:val="00D12830"/>
    <w:rsid w:val="00D1340B"/>
    <w:rsid w:val="00D13B67"/>
    <w:rsid w:val="00D14429"/>
    <w:rsid w:val="00D14568"/>
    <w:rsid w:val="00D1579C"/>
    <w:rsid w:val="00D15B1D"/>
    <w:rsid w:val="00D1658B"/>
    <w:rsid w:val="00D1661A"/>
    <w:rsid w:val="00D16FC1"/>
    <w:rsid w:val="00D173A2"/>
    <w:rsid w:val="00D173BB"/>
    <w:rsid w:val="00D1772A"/>
    <w:rsid w:val="00D17D0D"/>
    <w:rsid w:val="00D17E50"/>
    <w:rsid w:val="00D203A5"/>
    <w:rsid w:val="00D20743"/>
    <w:rsid w:val="00D211FA"/>
    <w:rsid w:val="00D21210"/>
    <w:rsid w:val="00D21F2B"/>
    <w:rsid w:val="00D21FBA"/>
    <w:rsid w:val="00D2236D"/>
    <w:rsid w:val="00D22923"/>
    <w:rsid w:val="00D2320E"/>
    <w:rsid w:val="00D2347F"/>
    <w:rsid w:val="00D23725"/>
    <w:rsid w:val="00D23B22"/>
    <w:rsid w:val="00D244BB"/>
    <w:rsid w:val="00D24EF5"/>
    <w:rsid w:val="00D2503C"/>
    <w:rsid w:val="00D25125"/>
    <w:rsid w:val="00D251A3"/>
    <w:rsid w:val="00D25300"/>
    <w:rsid w:val="00D259BE"/>
    <w:rsid w:val="00D25D0E"/>
    <w:rsid w:val="00D264FF"/>
    <w:rsid w:val="00D26EBE"/>
    <w:rsid w:val="00D27647"/>
    <w:rsid w:val="00D2766C"/>
    <w:rsid w:val="00D2769B"/>
    <w:rsid w:val="00D27CC2"/>
    <w:rsid w:val="00D3034B"/>
    <w:rsid w:val="00D30C11"/>
    <w:rsid w:val="00D326EE"/>
    <w:rsid w:val="00D328C4"/>
    <w:rsid w:val="00D32A70"/>
    <w:rsid w:val="00D339EB"/>
    <w:rsid w:val="00D33EC2"/>
    <w:rsid w:val="00D35E35"/>
    <w:rsid w:val="00D3633A"/>
    <w:rsid w:val="00D36DC4"/>
    <w:rsid w:val="00D36EDC"/>
    <w:rsid w:val="00D37DFF"/>
    <w:rsid w:val="00D37F77"/>
    <w:rsid w:val="00D413D8"/>
    <w:rsid w:val="00D416F0"/>
    <w:rsid w:val="00D42951"/>
    <w:rsid w:val="00D4295C"/>
    <w:rsid w:val="00D42C65"/>
    <w:rsid w:val="00D43165"/>
    <w:rsid w:val="00D43170"/>
    <w:rsid w:val="00D43CCE"/>
    <w:rsid w:val="00D44094"/>
    <w:rsid w:val="00D44E21"/>
    <w:rsid w:val="00D45B0C"/>
    <w:rsid w:val="00D45FCE"/>
    <w:rsid w:val="00D47555"/>
    <w:rsid w:val="00D47762"/>
    <w:rsid w:val="00D479E5"/>
    <w:rsid w:val="00D5020C"/>
    <w:rsid w:val="00D52C0F"/>
    <w:rsid w:val="00D53167"/>
    <w:rsid w:val="00D538B2"/>
    <w:rsid w:val="00D53D87"/>
    <w:rsid w:val="00D544C5"/>
    <w:rsid w:val="00D54E25"/>
    <w:rsid w:val="00D54EA5"/>
    <w:rsid w:val="00D553FC"/>
    <w:rsid w:val="00D56402"/>
    <w:rsid w:val="00D56582"/>
    <w:rsid w:val="00D5678A"/>
    <w:rsid w:val="00D56B78"/>
    <w:rsid w:val="00D57078"/>
    <w:rsid w:val="00D57521"/>
    <w:rsid w:val="00D57CB1"/>
    <w:rsid w:val="00D57FB9"/>
    <w:rsid w:val="00D60235"/>
    <w:rsid w:val="00D60F9A"/>
    <w:rsid w:val="00D6145A"/>
    <w:rsid w:val="00D62BA3"/>
    <w:rsid w:val="00D6303D"/>
    <w:rsid w:val="00D63B78"/>
    <w:rsid w:val="00D63DD3"/>
    <w:rsid w:val="00D63FC3"/>
    <w:rsid w:val="00D643F9"/>
    <w:rsid w:val="00D65616"/>
    <w:rsid w:val="00D65765"/>
    <w:rsid w:val="00D663B8"/>
    <w:rsid w:val="00D66681"/>
    <w:rsid w:val="00D6680B"/>
    <w:rsid w:val="00D66BF2"/>
    <w:rsid w:val="00D66F62"/>
    <w:rsid w:val="00D675D8"/>
    <w:rsid w:val="00D67AF6"/>
    <w:rsid w:val="00D702CE"/>
    <w:rsid w:val="00D707DF"/>
    <w:rsid w:val="00D70AE2"/>
    <w:rsid w:val="00D7143C"/>
    <w:rsid w:val="00D72391"/>
    <w:rsid w:val="00D72D00"/>
    <w:rsid w:val="00D73288"/>
    <w:rsid w:val="00D73ECC"/>
    <w:rsid w:val="00D73F79"/>
    <w:rsid w:val="00D7414D"/>
    <w:rsid w:val="00D74235"/>
    <w:rsid w:val="00D74676"/>
    <w:rsid w:val="00D746B3"/>
    <w:rsid w:val="00D74D5F"/>
    <w:rsid w:val="00D7533B"/>
    <w:rsid w:val="00D757AD"/>
    <w:rsid w:val="00D75C7C"/>
    <w:rsid w:val="00D766BA"/>
    <w:rsid w:val="00D7681F"/>
    <w:rsid w:val="00D76BD0"/>
    <w:rsid w:val="00D76C63"/>
    <w:rsid w:val="00D77126"/>
    <w:rsid w:val="00D7719F"/>
    <w:rsid w:val="00D772F7"/>
    <w:rsid w:val="00D77434"/>
    <w:rsid w:val="00D77C1F"/>
    <w:rsid w:val="00D80453"/>
    <w:rsid w:val="00D808F0"/>
    <w:rsid w:val="00D8124A"/>
    <w:rsid w:val="00D81F5B"/>
    <w:rsid w:val="00D82946"/>
    <w:rsid w:val="00D82A04"/>
    <w:rsid w:val="00D84899"/>
    <w:rsid w:val="00D856CD"/>
    <w:rsid w:val="00D85752"/>
    <w:rsid w:val="00D85AD8"/>
    <w:rsid w:val="00D85C73"/>
    <w:rsid w:val="00D861C8"/>
    <w:rsid w:val="00D86414"/>
    <w:rsid w:val="00D90373"/>
    <w:rsid w:val="00D903D5"/>
    <w:rsid w:val="00D9055C"/>
    <w:rsid w:val="00D9063A"/>
    <w:rsid w:val="00D91657"/>
    <w:rsid w:val="00D91813"/>
    <w:rsid w:val="00D91A09"/>
    <w:rsid w:val="00D91D88"/>
    <w:rsid w:val="00D922FD"/>
    <w:rsid w:val="00D92714"/>
    <w:rsid w:val="00D927FC"/>
    <w:rsid w:val="00D92A8F"/>
    <w:rsid w:val="00D92D72"/>
    <w:rsid w:val="00D93530"/>
    <w:rsid w:val="00D9497A"/>
    <w:rsid w:val="00D94BFF"/>
    <w:rsid w:val="00D952A6"/>
    <w:rsid w:val="00D9619A"/>
    <w:rsid w:val="00D9624F"/>
    <w:rsid w:val="00D964EB"/>
    <w:rsid w:val="00DA017F"/>
    <w:rsid w:val="00DA05BC"/>
    <w:rsid w:val="00DA09C6"/>
    <w:rsid w:val="00DA0B50"/>
    <w:rsid w:val="00DA0DC5"/>
    <w:rsid w:val="00DA15B4"/>
    <w:rsid w:val="00DA24AF"/>
    <w:rsid w:val="00DA289F"/>
    <w:rsid w:val="00DA357C"/>
    <w:rsid w:val="00DA38CD"/>
    <w:rsid w:val="00DA3BEA"/>
    <w:rsid w:val="00DA68A8"/>
    <w:rsid w:val="00DA691F"/>
    <w:rsid w:val="00DA6ADA"/>
    <w:rsid w:val="00DA7A9E"/>
    <w:rsid w:val="00DA7F2D"/>
    <w:rsid w:val="00DB1893"/>
    <w:rsid w:val="00DB1CBB"/>
    <w:rsid w:val="00DB2032"/>
    <w:rsid w:val="00DB2764"/>
    <w:rsid w:val="00DB30F1"/>
    <w:rsid w:val="00DB31F4"/>
    <w:rsid w:val="00DB3553"/>
    <w:rsid w:val="00DB4B73"/>
    <w:rsid w:val="00DB4CAB"/>
    <w:rsid w:val="00DB5AC2"/>
    <w:rsid w:val="00DB5B6C"/>
    <w:rsid w:val="00DB5DF7"/>
    <w:rsid w:val="00DB5EB1"/>
    <w:rsid w:val="00DB64C5"/>
    <w:rsid w:val="00DB6593"/>
    <w:rsid w:val="00DB6A78"/>
    <w:rsid w:val="00DB6EFA"/>
    <w:rsid w:val="00DB771A"/>
    <w:rsid w:val="00DC0262"/>
    <w:rsid w:val="00DC0BE9"/>
    <w:rsid w:val="00DC1046"/>
    <w:rsid w:val="00DC1197"/>
    <w:rsid w:val="00DC13ED"/>
    <w:rsid w:val="00DC2165"/>
    <w:rsid w:val="00DC2270"/>
    <w:rsid w:val="00DC263E"/>
    <w:rsid w:val="00DC2C6B"/>
    <w:rsid w:val="00DC333C"/>
    <w:rsid w:val="00DC3636"/>
    <w:rsid w:val="00DC39A9"/>
    <w:rsid w:val="00DC421A"/>
    <w:rsid w:val="00DC5B0F"/>
    <w:rsid w:val="00DC5CA2"/>
    <w:rsid w:val="00DC6F59"/>
    <w:rsid w:val="00DC73AF"/>
    <w:rsid w:val="00DC7632"/>
    <w:rsid w:val="00DC7696"/>
    <w:rsid w:val="00DC769A"/>
    <w:rsid w:val="00DC773A"/>
    <w:rsid w:val="00DC7B37"/>
    <w:rsid w:val="00DD0AD5"/>
    <w:rsid w:val="00DD14B4"/>
    <w:rsid w:val="00DD24EE"/>
    <w:rsid w:val="00DD3062"/>
    <w:rsid w:val="00DD3227"/>
    <w:rsid w:val="00DD3320"/>
    <w:rsid w:val="00DD396B"/>
    <w:rsid w:val="00DD403A"/>
    <w:rsid w:val="00DD47E8"/>
    <w:rsid w:val="00DD47EB"/>
    <w:rsid w:val="00DD48BD"/>
    <w:rsid w:val="00DD49E9"/>
    <w:rsid w:val="00DD4ED5"/>
    <w:rsid w:val="00DD50A6"/>
    <w:rsid w:val="00DD522B"/>
    <w:rsid w:val="00DD52BF"/>
    <w:rsid w:val="00DD6201"/>
    <w:rsid w:val="00DD6426"/>
    <w:rsid w:val="00DD6640"/>
    <w:rsid w:val="00DD6791"/>
    <w:rsid w:val="00DD749E"/>
    <w:rsid w:val="00DD7554"/>
    <w:rsid w:val="00DD7660"/>
    <w:rsid w:val="00DD7ECD"/>
    <w:rsid w:val="00DE0234"/>
    <w:rsid w:val="00DE11DF"/>
    <w:rsid w:val="00DE1517"/>
    <w:rsid w:val="00DE15B5"/>
    <w:rsid w:val="00DE29E4"/>
    <w:rsid w:val="00DE3145"/>
    <w:rsid w:val="00DE350F"/>
    <w:rsid w:val="00DE438B"/>
    <w:rsid w:val="00DE4716"/>
    <w:rsid w:val="00DE4A00"/>
    <w:rsid w:val="00DE4A2E"/>
    <w:rsid w:val="00DE4AD6"/>
    <w:rsid w:val="00DE4BC5"/>
    <w:rsid w:val="00DE4CAA"/>
    <w:rsid w:val="00DE4D46"/>
    <w:rsid w:val="00DE4E92"/>
    <w:rsid w:val="00DE7AC9"/>
    <w:rsid w:val="00DF13EB"/>
    <w:rsid w:val="00DF22FB"/>
    <w:rsid w:val="00DF2887"/>
    <w:rsid w:val="00DF3616"/>
    <w:rsid w:val="00DF46CE"/>
    <w:rsid w:val="00DF4ACA"/>
    <w:rsid w:val="00DF4ACE"/>
    <w:rsid w:val="00DF582B"/>
    <w:rsid w:val="00DF59BD"/>
    <w:rsid w:val="00DF5D0E"/>
    <w:rsid w:val="00DF742F"/>
    <w:rsid w:val="00DF76DB"/>
    <w:rsid w:val="00DF796E"/>
    <w:rsid w:val="00E000DA"/>
    <w:rsid w:val="00E0211B"/>
    <w:rsid w:val="00E03021"/>
    <w:rsid w:val="00E032E8"/>
    <w:rsid w:val="00E035C6"/>
    <w:rsid w:val="00E03990"/>
    <w:rsid w:val="00E03BB6"/>
    <w:rsid w:val="00E03FDD"/>
    <w:rsid w:val="00E04614"/>
    <w:rsid w:val="00E04679"/>
    <w:rsid w:val="00E0485D"/>
    <w:rsid w:val="00E04E22"/>
    <w:rsid w:val="00E04FA6"/>
    <w:rsid w:val="00E05523"/>
    <w:rsid w:val="00E05654"/>
    <w:rsid w:val="00E063F8"/>
    <w:rsid w:val="00E06679"/>
    <w:rsid w:val="00E066AD"/>
    <w:rsid w:val="00E074BF"/>
    <w:rsid w:val="00E07AED"/>
    <w:rsid w:val="00E07B11"/>
    <w:rsid w:val="00E102AD"/>
    <w:rsid w:val="00E1058B"/>
    <w:rsid w:val="00E113DC"/>
    <w:rsid w:val="00E116FD"/>
    <w:rsid w:val="00E12466"/>
    <w:rsid w:val="00E1252F"/>
    <w:rsid w:val="00E12D46"/>
    <w:rsid w:val="00E12F4C"/>
    <w:rsid w:val="00E1472E"/>
    <w:rsid w:val="00E14C3F"/>
    <w:rsid w:val="00E15E75"/>
    <w:rsid w:val="00E168F9"/>
    <w:rsid w:val="00E175DA"/>
    <w:rsid w:val="00E17FDB"/>
    <w:rsid w:val="00E20205"/>
    <w:rsid w:val="00E20F10"/>
    <w:rsid w:val="00E21C6E"/>
    <w:rsid w:val="00E22B3E"/>
    <w:rsid w:val="00E22E60"/>
    <w:rsid w:val="00E234BB"/>
    <w:rsid w:val="00E23F06"/>
    <w:rsid w:val="00E24CB7"/>
    <w:rsid w:val="00E25377"/>
    <w:rsid w:val="00E25626"/>
    <w:rsid w:val="00E259A5"/>
    <w:rsid w:val="00E26B74"/>
    <w:rsid w:val="00E26EA9"/>
    <w:rsid w:val="00E26FC1"/>
    <w:rsid w:val="00E271A5"/>
    <w:rsid w:val="00E274BA"/>
    <w:rsid w:val="00E27F01"/>
    <w:rsid w:val="00E30362"/>
    <w:rsid w:val="00E3081B"/>
    <w:rsid w:val="00E31821"/>
    <w:rsid w:val="00E32063"/>
    <w:rsid w:val="00E32582"/>
    <w:rsid w:val="00E3381E"/>
    <w:rsid w:val="00E33CEC"/>
    <w:rsid w:val="00E347BB"/>
    <w:rsid w:val="00E36373"/>
    <w:rsid w:val="00E37688"/>
    <w:rsid w:val="00E377A9"/>
    <w:rsid w:val="00E37C41"/>
    <w:rsid w:val="00E4051F"/>
    <w:rsid w:val="00E406E7"/>
    <w:rsid w:val="00E415A1"/>
    <w:rsid w:val="00E41919"/>
    <w:rsid w:val="00E41979"/>
    <w:rsid w:val="00E41ED6"/>
    <w:rsid w:val="00E4261A"/>
    <w:rsid w:val="00E429A7"/>
    <w:rsid w:val="00E42F87"/>
    <w:rsid w:val="00E430F2"/>
    <w:rsid w:val="00E4324E"/>
    <w:rsid w:val="00E43A66"/>
    <w:rsid w:val="00E43D0A"/>
    <w:rsid w:val="00E44AFA"/>
    <w:rsid w:val="00E44D03"/>
    <w:rsid w:val="00E45402"/>
    <w:rsid w:val="00E45876"/>
    <w:rsid w:val="00E46C91"/>
    <w:rsid w:val="00E476A8"/>
    <w:rsid w:val="00E476FE"/>
    <w:rsid w:val="00E4781B"/>
    <w:rsid w:val="00E50219"/>
    <w:rsid w:val="00E50308"/>
    <w:rsid w:val="00E50A61"/>
    <w:rsid w:val="00E50F84"/>
    <w:rsid w:val="00E515D7"/>
    <w:rsid w:val="00E51912"/>
    <w:rsid w:val="00E52271"/>
    <w:rsid w:val="00E52291"/>
    <w:rsid w:val="00E52B73"/>
    <w:rsid w:val="00E52FCD"/>
    <w:rsid w:val="00E55262"/>
    <w:rsid w:val="00E55A28"/>
    <w:rsid w:val="00E55D8B"/>
    <w:rsid w:val="00E5713E"/>
    <w:rsid w:val="00E57617"/>
    <w:rsid w:val="00E578E7"/>
    <w:rsid w:val="00E60A7C"/>
    <w:rsid w:val="00E613A6"/>
    <w:rsid w:val="00E62993"/>
    <w:rsid w:val="00E62C92"/>
    <w:rsid w:val="00E6328D"/>
    <w:rsid w:val="00E635F0"/>
    <w:rsid w:val="00E636E5"/>
    <w:rsid w:val="00E63CDD"/>
    <w:rsid w:val="00E6473C"/>
    <w:rsid w:val="00E6526D"/>
    <w:rsid w:val="00E66F73"/>
    <w:rsid w:val="00E673C0"/>
    <w:rsid w:val="00E7025B"/>
    <w:rsid w:val="00E711B1"/>
    <w:rsid w:val="00E71D18"/>
    <w:rsid w:val="00E7403A"/>
    <w:rsid w:val="00E75036"/>
    <w:rsid w:val="00E7555B"/>
    <w:rsid w:val="00E75BCA"/>
    <w:rsid w:val="00E760F9"/>
    <w:rsid w:val="00E764F2"/>
    <w:rsid w:val="00E76992"/>
    <w:rsid w:val="00E76A12"/>
    <w:rsid w:val="00E7779C"/>
    <w:rsid w:val="00E77987"/>
    <w:rsid w:val="00E77B99"/>
    <w:rsid w:val="00E77C98"/>
    <w:rsid w:val="00E77F75"/>
    <w:rsid w:val="00E807E1"/>
    <w:rsid w:val="00E80CA4"/>
    <w:rsid w:val="00E82300"/>
    <w:rsid w:val="00E82EA1"/>
    <w:rsid w:val="00E8319E"/>
    <w:rsid w:val="00E83B2F"/>
    <w:rsid w:val="00E84A99"/>
    <w:rsid w:val="00E84D4E"/>
    <w:rsid w:val="00E85983"/>
    <w:rsid w:val="00E86D34"/>
    <w:rsid w:val="00E874E0"/>
    <w:rsid w:val="00E87D49"/>
    <w:rsid w:val="00E9043C"/>
    <w:rsid w:val="00E90D0F"/>
    <w:rsid w:val="00E91951"/>
    <w:rsid w:val="00E91CDE"/>
    <w:rsid w:val="00E91F65"/>
    <w:rsid w:val="00E92136"/>
    <w:rsid w:val="00E92222"/>
    <w:rsid w:val="00E93368"/>
    <w:rsid w:val="00E93AD1"/>
    <w:rsid w:val="00E93B24"/>
    <w:rsid w:val="00E94464"/>
    <w:rsid w:val="00E94A65"/>
    <w:rsid w:val="00E94D91"/>
    <w:rsid w:val="00E95932"/>
    <w:rsid w:val="00E9598E"/>
    <w:rsid w:val="00E95EBE"/>
    <w:rsid w:val="00E9654E"/>
    <w:rsid w:val="00E973E0"/>
    <w:rsid w:val="00E974EA"/>
    <w:rsid w:val="00EA083B"/>
    <w:rsid w:val="00EA0E0D"/>
    <w:rsid w:val="00EA1AB7"/>
    <w:rsid w:val="00EA21BA"/>
    <w:rsid w:val="00EA2B6D"/>
    <w:rsid w:val="00EA2C9F"/>
    <w:rsid w:val="00EA2D69"/>
    <w:rsid w:val="00EA3F8F"/>
    <w:rsid w:val="00EA48E9"/>
    <w:rsid w:val="00EA4968"/>
    <w:rsid w:val="00EA4D89"/>
    <w:rsid w:val="00EA513B"/>
    <w:rsid w:val="00EA6433"/>
    <w:rsid w:val="00EA682F"/>
    <w:rsid w:val="00EA726A"/>
    <w:rsid w:val="00EA76B8"/>
    <w:rsid w:val="00EA7B41"/>
    <w:rsid w:val="00EA7E58"/>
    <w:rsid w:val="00EB0560"/>
    <w:rsid w:val="00EB109B"/>
    <w:rsid w:val="00EB1ACC"/>
    <w:rsid w:val="00EB1C79"/>
    <w:rsid w:val="00EB26F6"/>
    <w:rsid w:val="00EB3356"/>
    <w:rsid w:val="00EB4715"/>
    <w:rsid w:val="00EB51F8"/>
    <w:rsid w:val="00EB5C11"/>
    <w:rsid w:val="00EB7077"/>
    <w:rsid w:val="00EB7502"/>
    <w:rsid w:val="00EB7D35"/>
    <w:rsid w:val="00EC0BCB"/>
    <w:rsid w:val="00EC111D"/>
    <w:rsid w:val="00EC12A7"/>
    <w:rsid w:val="00EC15D7"/>
    <w:rsid w:val="00EC17BA"/>
    <w:rsid w:val="00EC1EA5"/>
    <w:rsid w:val="00EC2006"/>
    <w:rsid w:val="00EC2DF8"/>
    <w:rsid w:val="00EC2E37"/>
    <w:rsid w:val="00EC346A"/>
    <w:rsid w:val="00EC46D0"/>
    <w:rsid w:val="00EC72F2"/>
    <w:rsid w:val="00EC7E52"/>
    <w:rsid w:val="00EC7F2C"/>
    <w:rsid w:val="00ED0392"/>
    <w:rsid w:val="00ED0F90"/>
    <w:rsid w:val="00ED23A0"/>
    <w:rsid w:val="00ED2979"/>
    <w:rsid w:val="00ED31DE"/>
    <w:rsid w:val="00ED37F2"/>
    <w:rsid w:val="00ED3C60"/>
    <w:rsid w:val="00ED4058"/>
    <w:rsid w:val="00ED4184"/>
    <w:rsid w:val="00ED48AF"/>
    <w:rsid w:val="00ED5BB8"/>
    <w:rsid w:val="00ED5F22"/>
    <w:rsid w:val="00ED6C14"/>
    <w:rsid w:val="00ED73FE"/>
    <w:rsid w:val="00EE0AF7"/>
    <w:rsid w:val="00EE0B9E"/>
    <w:rsid w:val="00EE1503"/>
    <w:rsid w:val="00EE2151"/>
    <w:rsid w:val="00EE26B3"/>
    <w:rsid w:val="00EE2F1D"/>
    <w:rsid w:val="00EE311D"/>
    <w:rsid w:val="00EE32D0"/>
    <w:rsid w:val="00EE3DE2"/>
    <w:rsid w:val="00EE47C0"/>
    <w:rsid w:val="00EE587B"/>
    <w:rsid w:val="00EE65FF"/>
    <w:rsid w:val="00EE68B2"/>
    <w:rsid w:val="00EE6994"/>
    <w:rsid w:val="00EE718C"/>
    <w:rsid w:val="00EE77EF"/>
    <w:rsid w:val="00EF097C"/>
    <w:rsid w:val="00EF15F3"/>
    <w:rsid w:val="00EF16F5"/>
    <w:rsid w:val="00EF172E"/>
    <w:rsid w:val="00EF1889"/>
    <w:rsid w:val="00EF1F90"/>
    <w:rsid w:val="00EF1FEE"/>
    <w:rsid w:val="00EF21C5"/>
    <w:rsid w:val="00EF25B1"/>
    <w:rsid w:val="00EF2D4D"/>
    <w:rsid w:val="00EF2DC9"/>
    <w:rsid w:val="00EF4044"/>
    <w:rsid w:val="00EF404D"/>
    <w:rsid w:val="00EF413B"/>
    <w:rsid w:val="00EF4217"/>
    <w:rsid w:val="00EF4A52"/>
    <w:rsid w:val="00EF5408"/>
    <w:rsid w:val="00EF5607"/>
    <w:rsid w:val="00EF590D"/>
    <w:rsid w:val="00EF5B82"/>
    <w:rsid w:val="00EF661D"/>
    <w:rsid w:val="00EF6ED8"/>
    <w:rsid w:val="00EF7652"/>
    <w:rsid w:val="00EF7DA2"/>
    <w:rsid w:val="00F004E6"/>
    <w:rsid w:val="00F01118"/>
    <w:rsid w:val="00F017BF"/>
    <w:rsid w:val="00F0184E"/>
    <w:rsid w:val="00F02348"/>
    <w:rsid w:val="00F025D5"/>
    <w:rsid w:val="00F0269E"/>
    <w:rsid w:val="00F027F9"/>
    <w:rsid w:val="00F03BF9"/>
    <w:rsid w:val="00F04EB0"/>
    <w:rsid w:val="00F04FCB"/>
    <w:rsid w:val="00F0577C"/>
    <w:rsid w:val="00F05B33"/>
    <w:rsid w:val="00F05B99"/>
    <w:rsid w:val="00F05BD8"/>
    <w:rsid w:val="00F0640E"/>
    <w:rsid w:val="00F0693F"/>
    <w:rsid w:val="00F06A00"/>
    <w:rsid w:val="00F06A04"/>
    <w:rsid w:val="00F07AC2"/>
    <w:rsid w:val="00F103A3"/>
    <w:rsid w:val="00F10523"/>
    <w:rsid w:val="00F10D11"/>
    <w:rsid w:val="00F10DD4"/>
    <w:rsid w:val="00F11570"/>
    <w:rsid w:val="00F11D52"/>
    <w:rsid w:val="00F125DF"/>
    <w:rsid w:val="00F13F58"/>
    <w:rsid w:val="00F14048"/>
    <w:rsid w:val="00F163E6"/>
    <w:rsid w:val="00F1657A"/>
    <w:rsid w:val="00F16FFE"/>
    <w:rsid w:val="00F17219"/>
    <w:rsid w:val="00F17FAE"/>
    <w:rsid w:val="00F207E4"/>
    <w:rsid w:val="00F2172C"/>
    <w:rsid w:val="00F219B5"/>
    <w:rsid w:val="00F22603"/>
    <w:rsid w:val="00F2344E"/>
    <w:rsid w:val="00F238DD"/>
    <w:rsid w:val="00F24511"/>
    <w:rsid w:val="00F2490F"/>
    <w:rsid w:val="00F25976"/>
    <w:rsid w:val="00F25AE3"/>
    <w:rsid w:val="00F26519"/>
    <w:rsid w:val="00F26F6D"/>
    <w:rsid w:val="00F304FA"/>
    <w:rsid w:val="00F3069C"/>
    <w:rsid w:val="00F3086C"/>
    <w:rsid w:val="00F31A5B"/>
    <w:rsid w:val="00F321E3"/>
    <w:rsid w:val="00F359A1"/>
    <w:rsid w:val="00F35A9B"/>
    <w:rsid w:val="00F35CD8"/>
    <w:rsid w:val="00F35CEE"/>
    <w:rsid w:val="00F366BB"/>
    <w:rsid w:val="00F37266"/>
    <w:rsid w:val="00F411E4"/>
    <w:rsid w:val="00F4127D"/>
    <w:rsid w:val="00F416D1"/>
    <w:rsid w:val="00F424AD"/>
    <w:rsid w:val="00F43894"/>
    <w:rsid w:val="00F439DD"/>
    <w:rsid w:val="00F43C4A"/>
    <w:rsid w:val="00F43D85"/>
    <w:rsid w:val="00F44B62"/>
    <w:rsid w:val="00F45FD6"/>
    <w:rsid w:val="00F46128"/>
    <w:rsid w:val="00F46CA0"/>
    <w:rsid w:val="00F50664"/>
    <w:rsid w:val="00F5094A"/>
    <w:rsid w:val="00F5156B"/>
    <w:rsid w:val="00F51905"/>
    <w:rsid w:val="00F51D54"/>
    <w:rsid w:val="00F51FDD"/>
    <w:rsid w:val="00F53B14"/>
    <w:rsid w:val="00F54694"/>
    <w:rsid w:val="00F54DDA"/>
    <w:rsid w:val="00F55280"/>
    <w:rsid w:val="00F55854"/>
    <w:rsid w:val="00F55933"/>
    <w:rsid w:val="00F561C7"/>
    <w:rsid w:val="00F5627D"/>
    <w:rsid w:val="00F56D8E"/>
    <w:rsid w:val="00F571E2"/>
    <w:rsid w:val="00F5744A"/>
    <w:rsid w:val="00F578F7"/>
    <w:rsid w:val="00F60549"/>
    <w:rsid w:val="00F60D26"/>
    <w:rsid w:val="00F61089"/>
    <w:rsid w:val="00F61E42"/>
    <w:rsid w:val="00F6214A"/>
    <w:rsid w:val="00F6236E"/>
    <w:rsid w:val="00F623E2"/>
    <w:rsid w:val="00F63338"/>
    <w:rsid w:val="00F634F1"/>
    <w:rsid w:val="00F63F23"/>
    <w:rsid w:val="00F64274"/>
    <w:rsid w:val="00F645B3"/>
    <w:rsid w:val="00F64871"/>
    <w:rsid w:val="00F64F2A"/>
    <w:rsid w:val="00F65192"/>
    <w:rsid w:val="00F6541A"/>
    <w:rsid w:val="00F6571E"/>
    <w:rsid w:val="00F66B02"/>
    <w:rsid w:val="00F675DF"/>
    <w:rsid w:val="00F707E1"/>
    <w:rsid w:val="00F719DD"/>
    <w:rsid w:val="00F71CE9"/>
    <w:rsid w:val="00F72792"/>
    <w:rsid w:val="00F72CBD"/>
    <w:rsid w:val="00F7387E"/>
    <w:rsid w:val="00F7404C"/>
    <w:rsid w:val="00F74284"/>
    <w:rsid w:val="00F75366"/>
    <w:rsid w:val="00F76DE1"/>
    <w:rsid w:val="00F76E5F"/>
    <w:rsid w:val="00F77567"/>
    <w:rsid w:val="00F77D1A"/>
    <w:rsid w:val="00F77E69"/>
    <w:rsid w:val="00F81235"/>
    <w:rsid w:val="00F814E3"/>
    <w:rsid w:val="00F81FC1"/>
    <w:rsid w:val="00F82E48"/>
    <w:rsid w:val="00F83A06"/>
    <w:rsid w:val="00F84D98"/>
    <w:rsid w:val="00F856D2"/>
    <w:rsid w:val="00F859EC"/>
    <w:rsid w:val="00F86421"/>
    <w:rsid w:val="00F86672"/>
    <w:rsid w:val="00F868EC"/>
    <w:rsid w:val="00F8696B"/>
    <w:rsid w:val="00F86AA1"/>
    <w:rsid w:val="00F86BB2"/>
    <w:rsid w:val="00F86CD3"/>
    <w:rsid w:val="00F86EEE"/>
    <w:rsid w:val="00F87B31"/>
    <w:rsid w:val="00F87D6A"/>
    <w:rsid w:val="00F90573"/>
    <w:rsid w:val="00F9085D"/>
    <w:rsid w:val="00F916BA"/>
    <w:rsid w:val="00F9181D"/>
    <w:rsid w:val="00F91B83"/>
    <w:rsid w:val="00F9212E"/>
    <w:rsid w:val="00F923ED"/>
    <w:rsid w:val="00F93D51"/>
    <w:rsid w:val="00F9415B"/>
    <w:rsid w:val="00F945A6"/>
    <w:rsid w:val="00F94DF8"/>
    <w:rsid w:val="00F95742"/>
    <w:rsid w:val="00F9631D"/>
    <w:rsid w:val="00F96419"/>
    <w:rsid w:val="00F96C0C"/>
    <w:rsid w:val="00F97006"/>
    <w:rsid w:val="00F9729E"/>
    <w:rsid w:val="00F9773D"/>
    <w:rsid w:val="00F9775E"/>
    <w:rsid w:val="00F97B5A"/>
    <w:rsid w:val="00F97BBD"/>
    <w:rsid w:val="00F97FAA"/>
    <w:rsid w:val="00FA1092"/>
    <w:rsid w:val="00FA1F55"/>
    <w:rsid w:val="00FA25F7"/>
    <w:rsid w:val="00FA4156"/>
    <w:rsid w:val="00FA4773"/>
    <w:rsid w:val="00FA4AA2"/>
    <w:rsid w:val="00FA538C"/>
    <w:rsid w:val="00FA560E"/>
    <w:rsid w:val="00FA5C27"/>
    <w:rsid w:val="00FA5E1E"/>
    <w:rsid w:val="00FA5FA6"/>
    <w:rsid w:val="00FA62C2"/>
    <w:rsid w:val="00FA7196"/>
    <w:rsid w:val="00FA74F5"/>
    <w:rsid w:val="00FA79F2"/>
    <w:rsid w:val="00FB0791"/>
    <w:rsid w:val="00FB0852"/>
    <w:rsid w:val="00FB0AC1"/>
    <w:rsid w:val="00FB150A"/>
    <w:rsid w:val="00FB1FB3"/>
    <w:rsid w:val="00FB2A4E"/>
    <w:rsid w:val="00FB2B58"/>
    <w:rsid w:val="00FB2D60"/>
    <w:rsid w:val="00FB3766"/>
    <w:rsid w:val="00FB3AAD"/>
    <w:rsid w:val="00FB4657"/>
    <w:rsid w:val="00FB4AF3"/>
    <w:rsid w:val="00FB5F38"/>
    <w:rsid w:val="00FB6BF4"/>
    <w:rsid w:val="00FB781A"/>
    <w:rsid w:val="00FB7D91"/>
    <w:rsid w:val="00FC0040"/>
    <w:rsid w:val="00FC0616"/>
    <w:rsid w:val="00FC0906"/>
    <w:rsid w:val="00FC0E45"/>
    <w:rsid w:val="00FC1361"/>
    <w:rsid w:val="00FC3360"/>
    <w:rsid w:val="00FC377B"/>
    <w:rsid w:val="00FC37D5"/>
    <w:rsid w:val="00FC39CD"/>
    <w:rsid w:val="00FC41EB"/>
    <w:rsid w:val="00FC4224"/>
    <w:rsid w:val="00FC66B4"/>
    <w:rsid w:val="00FC6B14"/>
    <w:rsid w:val="00FD027E"/>
    <w:rsid w:val="00FD0358"/>
    <w:rsid w:val="00FD05D2"/>
    <w:rsid w:val="00FD0704"/>
    <w:rsid w:val="00FD0808"/>
    <w:rsid w:val="00FD100B"/>
    <w:rsid w:val="00FD13FD"/>
    <w:rsid w:val="00FD1C07"/>
    <w:rsid w:val="00FD2001"/>
    <w:rsid w:val="00FD20BE"/>
    <w:rsid w:val="00FD21D5"/>
    <w:rsid w:val="00FD276B"/>
    <w:rsid w:val="00FD2BF7"/>
    <w:rsid w:val="00FD43F2"/>
    <w:rsid w:val="00FD47CF"/>
    <w:rsid w:val="00FD4F14"/>
    <w:rsid w:val="00FD5659"/>
    <w:rsid w:val="00FD578A"/>
    <w:rsid w:val="00FD5B68"/>
    <w:rsid w:val="00FD5C65"/>
    <w:rsid w:val="00FD6178"/>
    <w:rsid w:val="00FD6E75"/>
    <w:rsid w:val="00FD7016"/>
    <w:rsid w:val="00FD765F"/>
    <w:rsid w:val="00FE0351"/>
    <w:rsid w:val="00FE0CBF"/>
    <w:rsid w:val="00FE1178"/>
    <w:rsid w:val="00FE29B5"/>
    <w:rsid w:val="00FE3400"/>
    <w:rsid w:val="00FE4020"/>
    <w:rsid w:val="00FE409A"/>
    <w:rsid w:val="00FE457A"/>
    <w:rsid w:val="00FE4D70"/>
    <w:rsid w:val="00FE4E49"/>
    <w:rsid w:val="00FE54A4"/>
    <w:rsid w:val="00FE59E4"/>
    <w:rsid w:val="00FE5ADF"/>
    <w:rsid w:val="00FE5EC6"/>
    <w:rsid w:val="00FE5F35"/>
    <w:rsid w:val="00FE6157"/>
    <w:rsid w:val="00FE6891"/>
    <w:rsid w:val="00FE6A47"/>
    <w:rsid w:val="00FE7E44"/>
    <w:rsid w:val="00FE7FF3"/>
    <w:rsid w:val="00FF07DB"/>
    <w:rsid w:val="00FF0C1B"/>
    <w:rsid w:val="00FF0D50"/>
    <w:rsid w:val="00FF0F7A"/>
    <w:rsid w:val="00FF1458"/>
    <w:rsid w:val="00FF1F56"/>
    <w:rsid w:val="00FF29ED"/>
    <w:rsid w:val="00FF2A98"/>
    <w:rsid w:val="00FF3046"/>
    <w:rsid w:val="00FF3803"/>
    <w:rsid w:val="00FF469E"/>
    <w:rsid w:val="00FF4B50"/>
    <w:rsid w:val="00FF4B6F"/>
    <w:rsid w:val="00FF4DFC"/>
    <w:rsid w:val="00FF52B5"/>
    <w:rsid w:val="00FF56E6"/>
    <w:rsid w:val="00FF5963"/>
    <w:rsid w:val="00FF5B7E"/>
    <w:rsid w:val="00FF5DE8"/>
    <w:rsid w:val="00FF5FF7"/>
    <w:rsid w:val="00FF6574"/>
    <w:rsid w:val="00FF741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8D"/>
    <w:pPr>
      <w:keepNext/>
      <w:keepLines/>
      <w:spacing w:line="720" w:lineRule="exact"/>
      <w:contextualSpacing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8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37EB1"/>
    <w:rPr>
      <w:color w:val="0000FF" w:themeColor="hyperlink"/>
      <w:u w:val="single"/>
    </w:rPr>
  </w:style>
  <w:style w:type="paragraph" w:styleId="a4">
    <w:name w:val="No Spacing"/>
    <w:uiPriority w:val="1"/>
    <w:qFormat/>
    <w:rsid w:val="000C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8D"/>
    <w:pPr>
      <w:keepNext/>
      <w:keepLines/>
      <w:spacing w:line="720" w:lineRule="exact"/>
      <w:contextualSpacing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8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37EB1"/>
    <w:rPr>
      <w:color w:val="0000FF" w:themeColor="hyperlink"/>
      <w:u w:val="single"/>
    </w:rPr>
  </w:style>
  <w:style w:type="paragraph" w:styleId="a4">
    <w:name w:val="No Spacing"/>
    <w:uiPriority w:val="1"/>
    <w:qFormat/>
    <w:rsid w:val="000C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Кондратенко</dc:creator>
  <cp:keywords/>
  <dc:description/>
  <cp:lastModifiedBy>Сергей Кондратенко</cp:lastModifiedBy>
  <cp:revision>15</cp:revision>
  <cp:lastPrinted>2016-03-09T18:19:00Z</cp:lastPrinted>
  <dcterms:created xsi:type="dcterms:W3CDTF">2016-03-07T13:14:00Z</dcterms:created>
  <dcterms:modified xsi:type="dcterms:W3CDTF">2016-04-06T02:58:00Z</dcterms:modified>
</cp:coreProperties>
</file>